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03E" w:rsidRPr="00F7203E" w:rsidRDefault="002E53CB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F7203E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81775" cy="4495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03E" w:rsidRDefault="00F7203E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5A67" w:rsidRPr="001E0CFE" w:rsidRDefault="00345A67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0CFE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345A67" w:rsidRPr="001E0CFE" w:rsidRDefault="00505EBB" w:rsidP="0034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</w:t>
      </w:r>
      <w:r w:rsidR="00345A67" w:rsidRPr="001E0CFE">
        <w:rPr>
          <w:rFonts w:ascii="Times New Roman" w:hAnsi="Times New Roman"/>
          <w:b/>
          <w:sz w:val="24"/>
          <w:szCs w:val="24"/>
        </w:rPr>
        <w:t>рабочей программе по физической культуре для учащихся 9 класса</w:t>
      </w:r>
      <w:r w:rsidR="00030448" w:rsidRPr="001E0CFE">
        <w:rPr>
          <w:rFonts w:ascii="Times New Roman" w:hAnsi="Times New Roman"/>
          <w:b/>
          <w:sz w:val="24"/>
          <w:szCs w:val="24"/>
        </w:rPr>
        <w:t>.</w:t>
      </w:r>
    </w:p>
    <w:p w:rsidR="00C16B75" w:rsidRPr="002F25E8" w:rsidRDefault="00C16B75" w:rsidP="00C16B75">
      <w:pPr>
        <w:spacing w:after="0" w:line="240" w:lineRule="auto"/>
        <w:ind w:firstLine="567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Рабочая программа по физической культуре разработана в соответствии </w:t>
      </w:r>
      <w:r w:rsidRPr="00B5371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B53719">
        <w:rPr>
          <w:rFonts w:ascii="Times New Roman" w:hAnsi="Times New Roman"/>
          <w:sz w:val="24"/>
          <w:szCs w:val="24"/>
          <w:lang w:eastAsia="ru-RU"/>
        </w:rPr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C16B75" w:rsidRPr="002F25E8" w:rsidRDefault="00C16B75" w:rsidP="00C16B75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- с рекомендациями Примерной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sz w:val="24"/>
          <w:szCs w:val="24"/>
          <w:lang w:eastAsia="ru-RU"/>
        </w:rPr>
        <w:t>программы по физической культуре (Примерная п</w:t>
      </w:r>
      <w:r>
        <w:rPr>
          <w:rFonts w:ascii="Times New Roman" w:hAnsi="Times New Roman"/>
          <w:sz w:val="24"/>
          <w:szCs w:val="24"/>
          <w:lang w:eastAsia="ru-RU"/>
        </w:rPr>
        <w:t>рограмма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5-9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классы - М.: Просвещение, 2016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год)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;</w:t>
      </w:r>
    </w:p>
    <w:p w:rsidR="00C16B75" w:rsidRPr="002F25E8" w:rsidRDefault="00C16B75" w:rsidP="00C16B75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-  рабочие программы (Предметная линия учебников М. Я. Виленского, В. И.Ляха 5-9 класса,</w:t>
      </w:r>
      <w:r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2017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год).</w:t>
      </w:r>
    </w:p>
    <w:p w:rsidR="00C16B75" w:rsidRPr="002F25E8" w:rsidRDefault="00C16B75" w:rsidP="00C16B75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с авторской программой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«Комплексная программа 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физи</w:t>
      </w:r>
      <w:r w:rsidR="00F7203E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ческого воспитания учащихся 5-9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 xml:space="preserve"> классов» (В. И. Лях, А. А. Зданевич. - М.</w:t>
      </w:r>
      <w:r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 xml:space="preserve">: Просвещение, </w:t>
      </w:r>
      <w:smartTag w:uri="urn:schemas-microsoft-com:office:smarttags" w:element="metricconverter">
        <w:smartTagPr>
          <w:attr w:name="ProductID" w:val="2016 г"/>
        </w:smartTagPr>
        <w:r>
          <w:rPr>
            <w:rFonts w:ascii="Times New Roman" w:hAnsi="Times New Roman"/>
            <w:color w:val="000000"/>
            <w:spacing w:val="-8"/>
            <w:sz w:val="24"/>
            <w:szCs w:val="24"/>
            <w:lang w:eastAsia="ru-RU"/>
          </w:rPr>
          <w:t>2016 г</w:t>
        </w:r>
      </w:smartTag>
      <w:r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.</w:t>
      </w:r>
    </w:p>
    <w:p w:rsidR="00C16B75" w:rsidRPr="002F25E8" w:rsidRDefault="00C16B75" w:rsidP="00C16B75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Рабочий план составлен с учетом следующих нормативных документов:</w:t>
      </w:r>
    </w:p>
    <w:p w:rsidR="00C16B75" w:rsidRPr="002F25E8" w:rsidRDefault="00C16B75" w:rsidP="00C16B75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Федеральный закон «О физической культуре и спорте в РФ» от 04.12.2007г. №329-ФЗ (ред. От 21.04 2011г.).</w:t>
      </w:r>
    </w:p>
    <w:p w:rsidR="00C16B75" w:rsidRPr="002F25E8" w:rsidRDefault="00C16B75" w:rsidP="00C16B75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Национальная доктрина образования в РФ. Постановление Правительства РФ от 04.10.2000г. № 751.</w:t>
      </w:r>
    </w:p>
    <w:p w:rsidR="00C16B75" w:rsidRPr="002F25E8" w:rsidRDefault="00C16B75" w:rsidP="00C16B75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Базисный учебный план общеобразовательных учреждений РФ. Приказ МО РФ от 09.03.2004г. № 1312 (ред. От 30.08.2011г.).</w:t>
      </w:r>
    </w:p>
    <w:p w:rsidR="00C16B75" w:rsidRPr="002F25E8" w:rsidRDefault="00C16B75" w:rsidP="00C16B75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Стратегия развития физической культуры и спорта на период до 2020г. Распоряжение правительства РФ от. 07.08.2009г. № 1101-р.</w:t>
      </w:r>
    </w:p>
    <w:p w:rsidR="00C16B75" w:rsidRPr="002F25E8" w:rsidRDefault="00C16B75" w:rsidP="00C16B75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продукции мониторинга физического развития обучающихся. Письмо Минобрнауки РФ от 29.03.2010г. № 06-499.</w:t>
      </w:r>
    </w:p>
    <w:p w:rsidR="00C16B75" w:rsidRDefault="00C16B75" w:rsidP="00C16B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Концепции Федеральной целевой программы ра</w:t>
      </w:r>
      <w:r>
        <w:rPr>
          <w:rFonts w:ascii="Times New Roman" w:hAnsi="Times New Roman"/>
          <w:sz w:val="24"/>
          <w:szCs w:val="24"/>
          <w:lang w:eastAsia="ru-RU"/>
        </w:rPr>
        <w:t>звития образования на 2011-2015</w:t>
      </w:r>
      <w:r w:rsidRPr="002F25E8">
        <w:rPr>
          <w:rFonts w:ascii="Times New Roman" w:hAnsi="Times New Roman"/>
          <w:sz w:val="24"/>
          <w:szCs w:val="24"/>
          <w:lang w:eastAsia="ru-RU"/>
        </w:rPr>
        <w:t>г. Распоряжение правительства РФ от 07.02.2011г. №163-р.</w:t>
      </w:r>
      <w:r w:rsidRPr="002F25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2F25E8">
        <w:rPr>
          <w:rFonts w:ascii="Times New Roman" w:hAnsi="Times New Roman"/>
          <w:sz w:val="24"/>
          <w:szCs w:val="24"/>
        </w:rPr>
        <w:t>В соответствии с ФБУПП учебный предмет «Физическая культура» вводится как обязательный предмет в основной школе и на его пре</w:t>
      </w:r>
      <w:r>
        <w:rPr>
          <w:rFonts w:ascii="Times New Roman" w:hAnsi="Times New Roman"/>
          <w:sz w:val="24"/>
          <w:szCs w:val="24"/>
        </w:rPr>
        <w:t>подавание отводится не более 102 часов</w:t>
      </w:r>
      <w:r w:rsidRPr="002F25E8">
        <w:rPr>
          <w:rFonts w:ascii="Times New Roman" w:hAnsi="Times New Roman"/>
          <w:sz w:val="24"/>
          <w:szCs w:val="24"/>
        </w:rPr>
        <w:t xml:space="preserve">, 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в неделю 3 часа.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345A67" w:rsidRPr="001E0CFE" w:rsidRDefault="00C16B75" w:rsidP="00C16B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25E8">
        <w:rPr>
          <w:rFonts w:ascii="Times New Roman" w:hAnsi="Times New Roman"/>
          <w:sz w:val="24"/>
          <w:szCs w:val="24"/>
        </w:rPr>
        <w:t xml:space="preserve">В программе В. И. Ляха, А. А. Зданевича программный материал делится на две части – </w:t>
      </w:r>
      <w:r w:rsidRPr="002F25E8">
        <w:rPr>
          <w:rFonts w:ascii="Times New Roman" w:hAnsi="Times New Roman"/>
          <w:i/>
          <w:sz w:val="24"/>
          <w:szCs w:val="24"/>
        </w:rPr>
        <w:t xml:space="preserve">базовую </w:t>
      </w:r>
      <w:r w:rsidRPr="002F25E8">
        <w:rPr>
          <w:rFonts w:ascii="Times New Roman" w:hAnsi="Times New Roman"/>
          <w:sz w:val="24"/>
          <w:szCs w:val="24"/>
        </w:rPr>
        <w:t xml:space="preserve">и </w:t>
      </w:r>
      <w:r w:rsidRPr="002F25E8">
        <w:rPr>
          <w:rFonts w:ascii="Times New Roman" w:hAnsi="Times New Roman"/>
          <w:i/>
          <w:sz w:val="24"/>
          <w:szCs w:val="24"/>
        </w:rPr>
        <w:t>вариативную</w:t>
      </w:r>
      <w:r w:rsidRPr="002F25E8">
        <w:rPr>
          <w:rFonts w:ascii="Times New Roman" w:hAnsi="Times New Roman"/>
          <w:sz w:val="24"/>
          <w:szCs w:val="24"/>
        </w:rPr>
        <w:t xml:space="preserve">. Базовая часть выполняет обязательный минимум образования по предмету «Физическая культура». Вариативная часть включает в себя программный материал </w:t>
      </w:r>
      <w:r w:rsidRPr="002F25E8">
        <w:rPr>
          <w:rFonts w:ascii="Times New Roman" w:hAnsi="Times New Roman"/>
          <w:i/>
          <w:sz w:val="24"/>
          <w:szCs w:val="24"/>
        </w:rPr>
        <w:t>по баскетболу, плаванию, мини – футболу, бадминтон</w:t>
      </w:r>
      <w:r>
        <w:rPr>
          <w:rFonts w:ascii="Times New Roman" w:hAnsi="Times New Roman"/>
          <w:i/>
          <w:sz w:val="24"/>
          <w:szCs w:val="24"/>
        </w:rPr>
        <w:t>у,</w:t>
      </w:r>
      <w:r w:rsidRPr="002F25E8">
        <w:rPr>
          <w:rFonts w:ascii="Times New Roman" w:hAnsi="Times New Roman"/>
          <w:i/>
          <w:sz w:val="24"/>
          <w:szCs w:val="24"/>
        </w:rPr>
        <w:t xml:space="preserve"> </w:t>
      </w:r>
    </w:p>
    <w:p w:rsidR="00345A67" w:rsidRPr="001E0CFE" w:rsidRDefault="00345A67" w:rsidP="00AB4A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sz w:val="24"/>
          <w:szCs w:val="24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изучения раздела, так и мере текущего освоения умений и навыков. По окончании основной школы учащийся должен показать уровень физической подготов</w:t>
      </w:r>
      <w:r w:rsidR="00E53BB1">
        <w:rPr>
          <w:rFonts w:ascii="Times New Roman" w:hAnsi="Times New Roman"/>
          <w:sz w:val="24"/>
          <w:szCs w:val="24"/>
        </w:rPr>
        <w:t xml:space="preserve">ленности не ниже </w:t>
      </w:r>
      <w:r w:rsidRPr="001E0CFE">
        <w:rPr>
          <w:rFonts w:ascii="Times New Roman" w:hAnsi="Times New Roman"/>
          <w:sz w:val="24"/>
          <w:szCs w:val="24"/>
        </w:rPr>
        <w:t xml:space="preserve">результатов приведенных в разделе «Демонстрировать», что соответствует обязательному минимуму содержания образования. </w:t>
      </w:r>
    </w:p>
    <w:p w:rsidR="00345A67" w:rsidRPr="001E0CFE" w:rsidRDefault="00345A67" w:rsidP="00345A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E0CFE">
        <w:rPr>
          <w:rFonts w:ascii="Times New Roman" w:hAnsi="Times New Roman"/>
          <w:b/>
          <w:bCs/>
          <w:sz w:val="24"/>
          <w:szCs w:val="24"/>
        </w:rPr>
        <w:t xml:space="preserve">Распределение учебного времени прохождения программного материала </w:t>
      </w:r>
      <w:r w:rsidR="00E53BB1">
        <w:rPr>
          <w:rFonts w:ascii="Times New Roman" w:hAnsi="Times New Roman"/>
          <w:b/>
          <w:bCs/>
          <w:sz w:val="24"/>
          <w:szCs w:val="24"/>
        </w:rPr>
        <w:t xml:space="preserve">по физической культуре для 9-х </w:t>
      </w:r>
      <w:r w:rsidRPr="001E0CFE">
        <w:rPr>
          <w:rFonts w:ascii="Times New Roman" w:hAnsi="Times New Roman"/>
          <w:b/>
          <w:bCs/>
          <w:sz w:val="24"/>
          <w:szCs w:val="24"/>
        </w:rPr>
        <w:t>классов</w:t>
      </w:r>
    </w:p>
    <w:tbl>
      <w:tblPr>
        <w:tblW w:w="14899" w:type="dxa"/>
        <w:tblCellSpacing w:w="0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864"/>
        <w:gridCol w:w="4083"/>
        <w:gridCol w:w="9952"/>
      </w:tblGrid>
      <w:tr w:rsidR="00345A67" w:rsidRPr="001E0CFE" w:rsidTr="00030448">
        <w:trPr>
          <w:tblCellSpacing w:w="0" w:type="dxa"/>
        </w:trPr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0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Количество часов (уроков)</w:t>
            </w:r>
          </w:p>
        </w:tc>
      </w:tr>
      <w:tr w:rsidR="00345A67" w:rsidRPr="001E0CFE" w:rsidTr="00030448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before="15" w:after="15" w:line="252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E0CFE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E0C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A55FB9" w:rsidP="00345A67">
            <w:pPr>
              <w:autoSpaceDE w:val="0"/>
              <w:autoSpaceDN w:val="0"/>
              <w:adjustRightInd w:val="0"/>
              <w:spacing w:before="15" w:after="15"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</w:tr>
      <w:tr w:rsidR="00345A67" w:rsidRPr="001E0CFE" w:rsidTr="00030448">
        <w:trPr>
          <w:trHeight w:val="390"/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</w:t>
            </w:r>
            <w:r w:rsidR="00345A67" w:rsidRPr="001E0CFE">
              <w:rPr>
                <w:rFonts w:ascii="Times New Roman" w:hAnsi="Times New Roman"/>
                <w:sz w:val="24"/>
                <w:szCs w:val="24"/>
              </w:rPr>
              <w:t>в процессе урока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A55FB9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A55FB9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E0CF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A55FB9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Баскетбол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A55FB9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Мини - футбол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8E6664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53BB1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3BB1" w:rsidRPr="001E0CFE" w:rsidRDefault="00E53BB1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3BB1" w:rsidRPr="001E0CFE" w:rsidRDefault="00E53BB1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Бадминтон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3BB1" w:rsidRPr="001E0CFE" w:rsidRDefault="00E53BB1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40F1C" w:rsidRPr="001E0CFE" w:rsidTr="0034548D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940F1C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40F1C" w:rsidRPr="001E0CFE" w:rsidRDefault="008E6664" w:rsidP="002022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</w:tr>
    </w:tbl>
    <w:p w:rsidR="00940F1C" w:rsidRDefault="00940F1C" w:rsidP="003651C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</w:p>
    <w:p w:rsidR="00345A67" w:rsidRPr="001E0CFE" w:rsidRDefault="00345A67" w:rsidP="003651C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СОДЕРЖАНИЕ ПРОГРАММНОГО МАТЕРИАЛА</w:t>
      </w:r>
    </w:p>
    <w:p w:rsidR="00345A67" w:rsidRPr="001E0CFE" w:rsidRDefault="00345A67" w:rsidP="00345A6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45A67" w:rsidRDefault="00345A67" w:rsidP="00345A6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/>
          <w:b/>
          <w:bCs/>
          <w:i/>
          <w:iCs/>
          <w:color w:val="000000"/>
          <w:spacing w:val="-1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1. Основы знаний о физической культуре, умения и навыки; приемы закаливания, спо</w:t>
      </w:r>
      <w:r w:rsidRPr="001E0CFE">
        <w:rPr>
          <w:rFonts w:ascii="Times New Roman" w:hAnsi="Times New Roman"/>
          <w:b/>
          <w:bCs/>
          <w:i/>
          <w:iCs/>
          <w:color w:val="000000"/>
          <w:spacing w:val="-1"/>
          <w:sz w:val="24"/>
          <w:szCs w:val="24"/>
        </w:rPr>
        <w:t>собы саморегуляции и самоконтроля.</w:t>
      </w:r>
    </w:p>
    <w:p w:rsidR="00940F1C" w:rsidRPr="001E0CFE" w:rsidRDefault="00940F1C" w:rsidP="00345A6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345A67" w:rsidRPr="001E0CFE" w:rsidRDefault="00345A67" w:rsidP="00345A67">
      <w:pPr>
        <w:shd w:val="clear" w:color="auto" w:fill="FFFFFF"/>
        <w:tabs>
          <w:tab w:val="left" w:pos="7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iCs/>
          <w:color w:val="000000"/>
          <w:spacing w:val="-6"/>
          <w:sz w:val="24"/>
          <w:szCs w:val="24"/>
        </w:rPr>
        <w:t>1.1.</w:t>
      </w:r>
      <w:r w:rsidR="00AD14F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Естественные основы.</w:t>
      </w:r>
    </w:p>
    <w:p w:rsidR="00345A67" w:rsidRPr="001E0CFE" w:rsidRDefault="00345A67" w:rsidP="00345A6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iCs/>
          <w:color w:val="000000"/>
          <w:spacing w:val="-2"/>
          <w:sz w:val="24"/>
          <w:szCs w:val="24"/>
        </w:rPr>
        <w:t>Выполнение основных движений и комплексов физических упражнений, учиты</w:t>
      </w:r>
      <w:r w:rsidRPr="001E0CFE">
        <w:rPr>
          <w:rFonts w:ascii="Times New Roman" w:hAnsi="Times New Roman"/>
          <w:iCs/>
          <w:color w:val="000000"/>
          <w:spacing w:val="-5"/>
          <w:sz w:val="24"/>
          <w:szCs w:val="24"/>
        </w:rPr>
        <w:t>вающих возрастно-половые особенности школьников и направленно действующих на совершенствование соответствующих физических функций организма. Планирование и контроль индиви</w:t>
      </w:r>
      <w:r w:rsidRPr="001E0CFE">
        <w:rPr>
          <w:rFonts w:ascii="Times New Roman" w:hAnsi="Times New Roman"/>
          <w:iCs/>
          <w:color w:val="000000"/>
          <w:spacing w:val="-8"/>
          <w:sz w:val="24"/>
          <w:szCs w:val="24"/>
        </w:rPr>
        <w:t>дуальных физических нагрузок в процессе самостоятельных занятий физическими упражнениями.</w:t>
      </w:r>
    </w:p>
    <w:p w:rsidR="00345A67" w:rsidRPr="001E0CFE" w:rsidRDefault="00345A67" w:rsidP="00345A67">
      <w:pPr>
        <w:shd w:val="clear" w:color="auto" w:fill="FFFFFF"/>
        <w:tabs>
          <w:tab w:val="left" w:pos="7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iCs/>
          <w:color w:val="000000"/>
          <w:spacing w:val="-7"/>
          <w:sz w:val="24"/>
          <w:szCs w:val="24"/>
        </w:rPr>
        <w:t>1.2.</w:t>
      </w:r>
      <w:r w:rsidR="00AD14F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Социально-психологические основы.</w:t>
      </w:r>
    </w:p>
    <w:p w:rsidR="00345A67" w:rsidRPr="001E0CFE" w:rsidRDefault="00345A67" w:rsidP="00345A67">
      <w:pPr>
        <w:shd w:val="clear" w:color="auto" w:fill="FFFFFF"/>
        <w:spacing w:after="0" w:line="240" w:lineRule="auto"/>
        <w:ind w:firstLine="355"/>
        <w:jc w:val="both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iCs/>
          <w:color w:val="000000"/>
          <w:spacing w:val="-5"/>
          <w:sz w:val="24"/>
          <w:szCs w:val="24"/>
        </w:rPr>
        <w:t>Анализ техники физических упражнений, их освоение и выполнение по показу, объ</w:t>
      </w:r>
      <w:r w:rsidRPr="001E0CFE">
        <w:rPr>
          <w:rFonts w:ascii="Times New Roman" w:hAnsi="Times New Roman"/>
          <w:iCs/>
          <w:color w:val="000000"/>
          <w:spacing w:val="-2"/>
          <w:sz w:val="24"/>
          <w:szCs w:val="24"/>
        </w:rPr>
        <w:t>яснению и описанию. Выполнение общеподготовительных и подводящих упражнений, двига</w:t>
      </w:r>
      <w:r w:rsidRPr="001E0CFE">
        <w:rPr>
          <w:rFonts w:ascii="Times New Roman" w:hAnsi="Times New Roman"/>
          <w:iCs/>
          <w:color w:val="000000"/>
          <w:spacing w:val="-4"/>
          <w:sz w:val="24"/>
          <w:szCs w:val="24"/>
        </w:rPr>
        <w:t xml:space="preserve">тельных действий в разнообразных игровых и соревновательных ситуациях. Ведение тетрадей </w:t>
      </w:r>
      <w:r w:rsidRPr="001E0CFE">
        <w:rPr>
          <w:rFonts w:ascii="Times New Roman" w:hAnsi="Times New Roman"/>
          <w:iCs/>
          <w:color w:val="000000"/>
          <w:spacing w:val="-5"/>
          <w:sz w:val="24"/>
          <w:szCs w:val="24"/>
        </w:rPr>
        <w:t>самостоятельных занятий фи</w:t>
      </w:r>
      <w:r w:rsidR="00940F1C">
        <w:rPr>
          <w:rFonts w:ascii="Times New Roman" w:hAnsi="Times New Roman"/>
          <w:iCs/>
          <w:color w:val="000000"/>
          <w:spacing w:val="-5"/>
          <w:sz w:val="24"/>
          <w:szCs w:val="24"/>
        </w:rPr>
        <w:t>зическими упражнениями, контроля</w:t>
      </w:r>
      <w:r w:rsidRPr="001E0CFE">
        <w:rPr>
          <w:rFonts w:ascii="Times New Roman" w:hAnsi="Times New Roman"/>
          <w:iCs/>
          <w:color w:val="000000"/>
          <w:spacing w:val="-5"/>
          <w:sz w:val="24"/>
          <w:szCs w:val="24"/>
        </w:rPr>
        <w:t xml:space="preserve"> за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</w:t>
      </w:r>
      <w:r w:rsidRPr="001E0CFE">
        <w:rPr>
          <w:rFonts w:ascii="Times New Roman" w:hAnsi="Times New Roman"/>
          <w:iCs/>
          <w:color w:val="000000"/>
          <w:spacing w:val="-6"/>
          <w:sz w:val="24"/>
          <w:szCs w:val="24"/>
        </w:rPr>
        <w:t>товленности.</w:t>
      </w:r>
    </w:p>
    <w:p w:rsidR="00345A67" w:rsidRPr="001E0CFE" w:rsidRDefault="00345A67" w:rsidP="00345A67">
      <w:pPr>
        <w:shd w:val="clear" w:color="auto" w:fill="FFFFFF"/>
        <w:tabs>
          <w:tab w:val="left" w:pos="7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iCs/>
          <w:color w:val="000000"/>
          <w:spacing w:val="-7"/>
          <w:sz w:val="24"/>
          <w:szCs w:val="24"/>
        </w:rPr>
        <w:t>1.3.</w:t>
      </w:r>
      <w:r w:rsid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Культурно-исторические основы.</w:t>
      </w:r>
    </w:p>
    <w:p w:rsidR="00345A67" w:rsidRPr="001E0CFE" w:rsidRDefault="00345A67" w:rsidP="00345A67">
      <w:pPr>
        <w:shd w:val="clear" w:color="auto" w:fill="FFFFFF"/>
        <w:spacing w:after="0" w:line="240" w:lineRule="auto"/>
        <w:ind w:firstLine="350"/>
        <w:jc w:val="both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iCs/>
          <w:color w:val="000000"/>
          <w:spacing w:val="-3"/>
          <w:sz w:val="24"/>
          <w:szCs w:val="24"/>
        </w:rPr>
        <w:lastRenderedPageBreak/>
        <w:t>Изложение взглядов и отношений к физической культуре, к ее материальным и ду</w:t>
      </w:r>
      <w:r w:rsidRPr="001E0CFE">
        <w:rPr>
          <w:rFonts w:ascii="Times New Roman" w:hAnsi="Times New Roman"/>
          <w:iCs/>
          <w:color w:val="000000"/>
          <w:spacing w:val="-6"/>
          <w:sz w:val="24"/>
          <w:szCs w:val="24"/>
        </w:rPr>
        <w:t>ховным ценностям.</w:t>
      </w:r>
    </w:p>
    <w:p w:rsidR="00345A67" w:rsidRPr="001E0CFE" w:rsidRDefault="00345A67" w:rsidP="00345A67">
      <w:pPr>
        <w:shd w:val="clear" w:color="auto" w:fill="FFFFFF"/>
        <w:tabs>
          <w:tab w:val="left" w:pos="7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iCs/>
          <w:color w:val="000000"/>
          <w:spacing w:val="-6"/>
          <w:sz w:val="24"/>
          <w:szCs w:val="24"/>
        </w:rPr>
        <w:t>1.4.</w:t>
      </w:r>
      <w:r w:rsid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1E0CFE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Приемы закаливания.</w:t>
      </w:r>
    </w:p>
    <w:p w:rsidR="00345A67" w:rsidRPr="001E0CFE" w:rsidRDefault="00A55FB9" w:rsidP="00345A67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i/>
          <w:color w:val="000000"/>
          <w:spacing w:val="-5"/>
          <w:sz w:val="24"/>
          <w:szCs w:val="24"/>
        </w:rPr>
        <w:t xml:space="preserve">       </w:t>
      </w:r>
      <w:r w:rsidR="00345A67" w:rsidRPr="001E0CFE">
        <w:rPr>
          <w:rFonts w:ascii="Times New Roman" w:hAnsi="Times New Roman"/>
          <w:iCs/>
          <w:color w:val="000000"/>
          <w:spacing w:val="-5"/>
          <w:sz w:val="24"/>
          <w:szCs w:val="24"/>
        </w:rPr>
        <w:t xml:space="preserve">Пользование </w:t>
      </w:r>
      <w:r w:rsidR="00345A67" w:rsidRPr="001E0CFE">
        <w:rPr>
          <w:rFonts w:ascii="Times New Roman" w:hAnsi="Times New Roman"/>
          <w:color w:val="000000"/>
          <w:spacing w:val="-5"/>
          <w:sz w:val="24"/>
          <w:szCs w:val="24"/>
        </w:rPr>
        <w:t>баней.</w:t>
      </w:r>
    </w:p>
    <w:p w:rsidR="00345A67" w:rsidRPr="001E0CFE" w:rsidRDefault="00345A67" w:rsidP="00345A67">
      <w:pPr>
        <w:shd w:val="clear" w:color="auto" w:fill="FFFFFF"/>
        <w:tabs>
          <w:tab w:val="left" w:pos="74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i/>
          <w:color w:val="000000"/>
          <w:spacing w:val="-7"/>
          <w:sz w:val="24"/>
          <w:szCs w:val="24"/>
        </w:rPr>
        <w:t>1.5.</w:t>
      </w:r>
      <w:r w:rsidR="001E0CFE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E53BB1">
        <w:rPr>
          <w:rFonts w:ascii="Times New Roman" w:hAnsi="Times New Roman"/>
          <w:b/>
          <w:bCs/>
          <w:color w:val="000000"/>
          <w:sz w:val="24"/>
          <w:szCs w:val="24"/>
        </w:rPr>
        <w:t xml:space="preserve">Спортивные </w:t>
      </w:r>
      <w:r w:rsidRPr="001E0CFE">
        <w:rPr>
          <w:rFonts w:ascii="Times New Roman" w:hAnsi="Times New Roman"/>
          <w:b/>
          <w:bCs/>
          <w:color w:val="000000"/>
          <w:sz w:val="24"/>
          <w:szCs w:val="24"/>
        </w:rPr>
        <w:t>игры.</w:t>
      </w:r>
    </w:p>
    <w:p w:rsidR="00345A67" w:rsidRPr="001E0CFE" w:rsidRDefault="001E0CFE" w:rsidP="00345A6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pacing w:val="-8"/>
          <w:sz w:val="24"/>
          <w:szCs w:val="24"/>
        </w:rPr>
        <w:t xml:space="preserve">        </w:t>
      </w:r>
      <w:r w:rsidR="00345A67" w:rsidRPr="001E0CFE">
        <w:rPr>
          <w:rFonts w:ascii="Times New Roman" w:hAnsi="Times New Roman"/>
          <w:b/>
          <w:bCs/>
          <w:i/>
          <w:iCs/>
          <w:color w:val="000000"/>
          <w:spacing w:val="-8"/>
          <w:sz w:val="24"/>
          <w:szCs w:val="24"/>
        </w:rPr>
        <w:t>Волейбол</w:t>
      </w:r>
    </w:p>
    <w:p w:rsidR="00345A67" w:rsidRPr="001E0CFE" w:rsidRDefault="00345A67" w:rsidP="00345A6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 xml:space="preserve">Терминология избранной игры. Правила и организация проведения соревнований </w:t>
      </w:r>
      <w:r w:rsidR="000968C5">
        <w:rPr>
          <w:rFonts w:ascii="Times New Roman" w:hAnsi="Times New Roman"/>
          <w:color w:val="000000"/>
          <w:spacing w:val="-6"/>
          <w:sz w:val="24"/>
          <w:szCs w:val="24"/>
        </w:rPr>
        <w:t>по волейболу</w:t>
      </w:r>
      <w:r w:rsidRPr="001E0CFE">
        <w:rPr>
          <w:rFonts w:ascii="Times New Roman" w:hAnsi="Times New Roman"/>
          <w:color w:val="000000"/>
          <w:spacing w:val="-6"/>
          <w:sz w:val="24"/>
          <w:szCs w:val="24"/>
        </w:rPr>
        <w:t>. Техника безопасности при проведении соревнований и занятий. Подготовка мес</w:t>
      </w:r>
      <w:r w:rsidR="00030448" w:rsidRPr="001E0CFE">
        <w:rPr>
          <w:rFonts w:ascii="Times New Roman" w:hAnsi="Times New Roman"/>
          <w:color w:val="000000"/>
          <w:spacing w:val="-6"/>
          <w:sz w:val="24"/>
          <w:szCs w:val="24"/>
        </w:rPr>
        <w:t>т</w:t>
      </w:r>
      <w:r w:rsidRPr="001E0CFE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занятий. Помощь в судействе. Организация и проведение подвижных игр и игровых заданий.</w:t>
      </w:r>
    </w:p>
    <w:p w:rsidR="00345A67" w:rsidRPr="001E0CFE" w:rsidRDefault="00AD14F7" w:rsidP="00345A6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pacing w:val="-2"/>
          <w:sz w:val="24"/>
          <w:szCs w:val="24"/>
        </w:rPr>
        <w:t xml:space="preserve">     </w:t>
      </w:r>
      <w:r w:rsidR="00345A67" w:rsidRPr="001E0CFE">
        <w:rPr>
          <w:rFonts w:ascii="Times New Roman" w:hAnsi="Times New Roman"/>
          <w:b/>
          <w:bCs/>
          <w:i/>
          <w:iCs/>
          <w:color w:val="000000"/>
          <w:spacing w:val="-2"/>
          <w:sz w:val="24"/>
          <w:szCs w:val="24"/>
        </w:rPr>
        <w:t>Баскетбол</w:t>
      </w:r>
    </w:p>
    <w:p w:rsidR="00345A67" w:rsidRDefault="00345A67" w:rsidP="00345A67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 xml:space="preserve">Терминология избранной игры. Правила и организация проведения соревнований </w:t>
      </w:r>
      <w:r w:rsidRPr="001E0CFE">
        <w:rPr>
          <w:rFonts w:ascii="Times New Roman" w:hAnsi="Times New Roman"/>
          <w:color w:val="000000"/>
          <w:spacing w:val="-6"/>
          <w:sz w:val="24"/>
          <w:szCs w:val="24"/>
        </w:rPr>
        <w:t xml:space="preserve">по баскетболу. Техника безопасности при проведении соревнований и занятий. Подготовка мест 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занятий. Помощь в судействе. Организация и проведение подвижных игр и игровых заданий.</w:t>
      </w:r>
    </w:p>
    <w:p w:rsidR="00AD14F7" w:rsidRPr="00AD14F7" w:rsidRDefault="00AD14F7" w:rsidP="00AD14F7">
      <w:pPr>
        <w:pStyle w:val="Style29"/>
        <w:widowControl/>
        <w:ind w:firstLine="0"/>
        <w:jc w:val="both"/>
        <w:rPr>
          <w:rStyle w:val="FontStyle58"/>
          <w:b/>
          <w:i/>
          <w:sz w:val="24"/>
        </w:rPr>
      </w:pPr>
      <w:r>
        <w:rPr>
          <w:rStyle w:val="FontStyle58"/>
          <w:b/>
          <w:sz w:val="24"/>
        </w:rPr>
        <w:t xml:space="preserve">    </w:t>
      </w:r>
      <w:r w:rsidRPr="00AD14F7">
        <w:rPr>
          <w:rStyle w:val="FontStyle58"/>
          <w:b/>
          <w:i/>
          <w:sz w:val="24"/>
        </w:rPr>
        <w:t>Мини – футбол.</w:t>
      </w:r>
    </w:p>
    <w:p w:rsidR="00AD14F7" w:rsidRDefault="00AD14F7" w:rsidP="00AD14F7">
      <w:pPr>
        <w:pStyle w:val="Style29"/>
        <w:widowControl/>
        <w:ind w:firstLine="355"/>
        <w:jc w:val="both"/>
        <w:rPr>
          <w:rStyle w:val="FontStyle58"/>
          <w:sz w:val="24"/>
        </w:rPr>
      </w:pPr>
      <w:r w:rsidRPr="001E0CFE">
        <w:rPr>
          <w:rStyle w:val="FontStyle58"/>
          <w:sz w:val="24"/>
        </w:rPr>
        <w:t>Технические приемы и тактические действия в мини – футболе. Правила проведения соревнований. Техника безопасности при проведении занятий по мини – футболу.</w:t>
      </w:r>
    </w:p>
    <w:p w:rsidR="00E53BB1" w:rsidRDefault="00E53BB1" w:rsidP="00AD14F7">
      <w:pPr>
        <w:pStyle w:val="Style29"/>
        <w:widowControl/>
        <w:ind w:firstLine="355"/>
        <w:jc w:val="both"/>
        <w:rPr>
          <w:rStyle w:val="FontStyle58"/>
          <w:b/>
          <w:i/>
          <w:sz w:val="24"/>
        </w:rPr>
      </w:pPr>
      <w:r w:rsidRPr="00E53BB1">
        <w:rPr>
          <w:rStyle w:val="FontStyle58"/>
          <w:b/>
          <w:i/>
          <w:sz w:val="24"/>
        </w:rPr>
        <w:t>Бадминтон</w:t>
      </w:r>
    </w:p>
    <w:p w:rsidR="00E53BB1" w:rsidRPr="00E53BB1" w:rsidRDefault="00E53BB1" w:rsidP="00AD14F7">
      <w:pPr>
        <w:pStyle w:val="Style29"/>
        <w:widowControl/>
        <w:ind w:firstLine="355"/>
        <w:jc w:val="both"/>
        <w:rPr>
          <w:rStyle w:val="FontStyle58"/>
          <w:b/>
          <w:i/>
          <w:sz w:val="24"/>
        </w:rPr>
      </w:pPr>
      <w:r w:rsidRPr="001E0CFE">
        <w:rPr>
          <w:rStyle w:val="FontStyle58"/>
          <w:sz w:val="24"/>
        </w:rPr>
        <w:t>Технические приемы и такти</w:t>
      </w:r>
      <w:r>
        <w:rPr>
          <w:rStyle w:val="FontStyle58"/>
          <w:sz w:val="24"/>
        </w:rPr>
        <w:t xml:space="preserve">ческие действия в бадминтоне. Удары, подачи и передвижения. </w:t>
      </w:r>
      <w:r w:rsidRPr="001E0CFE">
        <w:rPr>
          <w:rStyle w:val="FontStyle58"/>
          <w:sz w:val="24"/>
        </w:rPr>
        <w:t>Техника безопасности при проведении занятий по</w:t>
      </w:r>
      <w:r>
        <w:rPr>
          <w:rStyle w:val="FontStyle58"/>
          <w:sz w:val="24"/>
        </w:rPr>
        <w:t xml:space="preserve"> бадминтону</w:t>
      </w:r>
      <w:r w:rsidRPr="001E0CFE">
        <w:rPr>
          <w:rStyle w:val="FontStyle58"/>
          <w:sz w:val="24"/>
        </w:rPr>
        <w:t>.</w:t>
      </w:r>
    </w:p>
    <w:p w:rsidR="00A55FB9" w:rsidRDefault="00345A67" w:rsidP="00A55FB9">
      <w:pPr>
        <w:shd w:val="clear" w:color="auto" w:fill="FFFFFF"/>
        <w:tabs>
          <w:tab w:val="left" w:pos="74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D14F7">
        <w:rPr>
          <w:rFonts w:ascii="Times New Roman" w:hAnsi="Times New Roman"/>
          <w:b/>
          <w:bCs/>
          <w:i/>
          <w:color w:val="000000"/>
          <w:spacing w:val="-7"/>
          <w:sz w:val="24"/>
          <w:szCs w:val="24"/>
        </w:rPr>
        <w:t>1.6.</w:t>
      </w:r>
      <w:r w:rsidR="00AD14F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1E0CFE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Гимнастика с элементами акробатики.</w:t>
      </w:r>
    </w:p>
    <w:p w:rsidR="00345A67" w:rsidRPr="001E0CFE" w:rsidRDefault="00A55FB9" w:rsidP="00A55FB9">
      <w:pPr>
        <w:shd w:val="clear" w:color="auto" w:fill="FFFFFF"/>
        <w:tabs>
          <w:tab w:val="left" w:pos="749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  </w:t>
      </w:r>
      <w:r w:rsidR="00345A67" w:rsidRPr="001E0CFE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 </w:t>
      </w:r>
      <w:r w:rsidR="00345A67" w:rsidRPr="001E0CFE">
        <w:rPr>
          <w:rFonts w:ascii="Times New Roman" w:hAnsi="Times New Roman"/>
          <w:color w:val="000000"/>
          <w:spacing w:val="-3"/>
          <w:sz w:val="24"/>
          <w:szCs w:val="24"/>
        </w:rPr>
        <w:t>Значение гимнастических упражнений для сохранения правильной осанки, раз</w:t>
      </w:r>
      <w:r w:rsidR="00345A67" w:rsidRPr="001E0CFE">
        <w:rPr>
          <w:rFonts w:ascii="Times New Roman" w:hAnsi="Times New Roman"/>
          <w:color w:val="000000"/>
          <w:spacing w:val="-5"/>
          <w:sz w:val="24"/>
          <w:szCs w:val="24"/>
        </w:rPr>
        <w:t>витие силовых способностей и гибкости. Страховка во время занятий. Основы выполнения гим</w:t>
      </w:r>
      <w:r w:rsidR="00345A67" w:rsidRPr="001E0CFE">
        <w:rPr>
          <w:rFonts w:ascii="Times New Roman" w:hAnsi="Times New Roman"/>
          <w:color w:val="000000"/>
          <w:spacing w:val="-6"/>
          <w:sz w:val="24"/>
          <w:szCs w:val="24"/>
        </w:rPr>
        <w:t>настических упражнений.</w:t>
      </w:r>
    </w:p>
    <w:p w:rsidR="00345A67" w:rsidRPr="001E0CFE" w:rsidRDefault="00345A67" w:rsidP="00345A67">
      <w:pPr>
        <w:shd w:val="clear" w:color="auto" w:fill="FFFFFF"/>
        <w:spacing w:after="0" w:line="240" w:lineRule="auto"/>
        <w:ind w:firstLine="346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6"/>
          <w:sz w:val="24"/>
          <w:szCs w:val="24"/>
        </w:rPr>
        <w:t>Значение гимнастических упражнений для развития координационных способно</w:t>
      </w:r>
      <w:r w:rsidRPr="001E0CFE">
        <w:rPr>
          <w:rFonts w:ascii="Times New Roman" w:hAnsi="Times New Roman"/>
          <w:color w:val="000000"/>
          <w:spacing w:val="-3"/>
          <w:sz w:val="24"/>
          <w:szCs w:val="24"/>
        </w:rPr>
        <w:t>стей. Страховка и самостраховка во время занятий. Техника безопасности во время занятий.</w:t>
      </w:r>
    </w:p>
    <w:p w:rsidR="00345A67" w:rsidRPr="001E0CFE" w:rsidRDefault="00345A67" w:rsidP="00345A67">
      <w:pPr>
        <w:shd w:val="clear" w:color="auto" w:fill="FFFFFF"/>
        <w:tabs>
          <w:tab w:val="left" w:pos="749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AD14F7">
        <w:rPr>
          <w:rFonts w:ascii="Times New Roman" w:hAnsi="Times New Roman"/>
          <w:b/>
          <w:bCs/>
          <w:i/>
          <w:color w:val="000000"/>
          <w:spacing w:val="-5"/>
          <w:sz w:val="24"/>
          <w:szCs w:val="24"/>
        </w:rPr>
        <w:t>1.7.</w:t>
      </w:r>
      <w:r w:rsidR="00AD14F7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  <w:r w:rsidRPr="001E0CFE">
        <w:rPr>
          <w:rFonts w:ascii="Times New Roman" w:hAnsi="Times New Roman"/>
          <w:b/>
          <w:bCs/>
          <w:color w:val="000000"/>
          <w:sz w:val="24"/>
          <w:szCs w:val="24"/>
        </w:rPr>
        <w:t>Легкоатлетические упражнения.</w:t>
      </w:r>
    </w:p>
    <w:p w:rsidR="00030448" w:rsidRPr="001E0CFE" w:rsidRDefault="00345A67" w:rsidP="00030448">
      <w:pPr>
        <w:shd w:val="clear" w:color="auto" w:fill="FFFFFF"/>
        <w:spacing w:after="0" w:line="240" w:lineRule="auto"/>
        <w:ind w:firstLine="370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3"/>
          <w:sz w:val="24"/>
          <w:szCs w:val="24"/>
        </w:rPr>
        <w:t>Терминология легкой атлетики. Правила и организация проведения соревнова</w:t>
      </w:r>
      <w:r w:rsidRPr="001E0CFE">
        <w:rPr>
          <w:rFonts w:ascii="Times New Roman" w:hAnsi="Times New Roman"/>
          <w:color w:val="000000"/>
          <w:spacing w:val="-4"/>
          <w:sz w:val="24"/>
          <w:szCs w:val="24"/>
        </w:rPr>
        <w:t>ний по легкой атлетике. Техника безопасности при проведении соревнований и занятий. Подго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товка места занятий. Помощь в судействе.</w:t>
      </w:r>
    </w:p>
    <w:p w:rsidR="00AD14F7" w:rsidRDefault="00345A67" w:rsidP="001E0CFE">
      <w:pPr>
        <w:pStyle w:val="Style29"/>
        <w:widowControl/>
        <w:ind w:firstLine="0"/>
        <w:jc w:val="both"/>
        <w:rPr>
          <w:noProof/>
        </w:rPr>
      </w:pPr>
      <w:r w:rsidRPr="00AD14F7">
        <w:rPr>
          <w:b/>
          <w:bCs/>
          <w:i/>
          <w:color w:val="000000"/>
          <w:spacing w:val="-8"/>
        </w:rPr>
        <w:t>1.8.</w:t>
      </w:r>
      <w:r w:rsidR="00AD14F7">
        <w:rPr>
          <w:b/>
          <w:bCs/>
          <w:color w:val="000000"/>
        </w:rPr>
        <w:t xml:space="preserve"> </w:t>
      </w:r>
      <w:r w:rsidR="00E53BB1">
        <w:rPr>
          <w:b/>
          <w:bCs/>
          <w:color w:val="000000"/>
        </w:rPr>
        <w:t xml:space="preserve">Лыжная </w:t>
      </w:r>
      <w:r w:rsidRPr="001E0CFE">
        <w:rPr>
          <w:b/>
          <w:bCs/>
          <w:color w:val="000000"/>
        </w:rPr>
        <w:t>подготовка.</w:t>
      </w:r>
      <w:r w:rsidR="001E0CFE" w:rsidRPr="001E0CFE">
        <w:rPr>
          <w:noProof/>
        </w:rPr>
        <w:t xml:space="preserve"> </w:t>
      </w:r>
    </w:p>
    <w:p w:rsidR="001E0CFE" w:rsidRPr="001E0CFE" w:rsidRDefault="00AD14F7" w:rsidP="001E0CFE">
      <w:pPr>
        <w:pStyle w:val="Style29"/>
        <w:widowControl/>
        <w:ind w:firstLine="0"/>
        <w:jc w:val="both"/>
        <w:rPr>
          <w:rStyle w:val="FontStyle58"/>
          <w:sz w:val="24"/>
        </w:rPr>
      </w:pPr>
      <w:r>
        <w:rPr>
          <w:noProof/>
        </w:rPr>
        <w:t xml:space="preserve">       </w:t>
      </w:r>
      <w:r w:rsidR="001E0CFE" w:rsidRPr="001E0CFE">
        <w:rPr>
          <w:rStyle w:val="FontStyle58"/>
          <w:sz w:val="24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:rsidR="00030448" w:rsidRPr="001E0CFE" w:rsidRDefault="00030448" w:rsidP="00030448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pacing w:val="-5"/>
          <w:sz w:val="24"/>
          <w:szCs w:val="24"/>
        </w:rPr>
      </w:pPr>
      <w:r w:rsidRPr="00AD14F7">
        <w:rPr>
          <w:rFonts w:ascii="Times New Roman" w:hAnsi="Times New Roman"/>
          <w:b/>
          <w:i/>
          <w:color w:val="000000"/>
          <w:spacing w:val="-5"/>
          <w:sz w:val="24"/>
          <w:szCs w:val="24"/>
        </w:rPr>
        <w:t>1.9.</w:t>
      </w:r>
      <w:r w:rsidRPr="001E0CFE">
        <w:rPr>
          <w:rFonts w:ascii="Times New Roman" w:hAnsi="Times New Roman"/>
          <w:b/>
          <w:color w:val="000000"/>
          <w:spacing w:val="-5"/>
          <w:sz w:val="24"/>
          <w:szCs w:val="24"/>
        </w:rPr>
        <w:t xml:space="preserve"> </w:t>
      </w:r>
      <w:r w:rsidR="00AD14F7">
        <w:rPr>
          <w:rFonts w:ascii="Times New Roman" w:hAnsi="Times New Roman"/>
          <w:b/>
          <w:color w:val="000000"/>
          <w:spacing w:val="-5"/>
          <w:sz w:val="24"/>
          <w:szCs w:val="24"/>
        </w:rPr>
        <w:t xml:space="preserve"> </w:t>
      </w:r>
      <w:r w:rsidR="001E0CFE" w:rsidRPr="001E0CFE">
        <w:rPr>
          <w:rFonts w:ascii="Times New Roman" w:hAnsi="Times New Roman"/>
          <w:b/>
          <w:color w:val="000000"/>
          <w:spacing w:val="-5"/>
          <w:sz w:val="24"/>
          <w:szCs w:val="24"/>
        </w:rPr>
        <w:t>Пла</w:t>
      </w:r>
      <w:r w:rsidRPr="001E0CFE">
        <w:rPr>
          <w:rFonts w:ascii="Times New Roman" w:hAnsi="Times New Roman"/>
          <w:b/>
          <w:color w:val="000000"/>
          <w:spacing w:val="-5"/>
          <w:sz w:val="24"/>
          <w:szCs w:val="24"/>
        </w:rPr>
        <w:t xml:space="preserve">вание.  </w:t>
      </w:r>
    </w:p>
    <w:p w:rsidR="001E0CFE" w:rsidRDefault="00A55FB9" w:rsidP="001E0CFE">
      <w:pPr>
        <w:pStyle w:val="Style29"/>
        <w:widowControl/>
        <w:ind w:firstLine="355"/>
        <w:jc w:val="both"/>
        <w:rPr>
          <w:rStyle w:val="FontStyle58"/>
          <w:sz w:val="24"/>
        </w:rPr>
      </w:pPr>
      <w:r>
        <w:rPr>
          <w:rStyle w:val="FontStyle58"/>
          <w:i/>
          <w:sz w:val="24"/>
        </w:rPr>
        <w:t xml:space="preserve">  </w:t>
      </w:r>
      <w:r w:rsidR="001E0CFE" w:rsidRPr="001E0CFE">
        <w:rPr>
          <w:bCs/>
        </w:rPr>
        <w:t>В связи с отсутствием плавательного бассейна, проводится теоретический курс изучения основных способов плавания, таких как: кроль на груди и спине, брасс.</w:t>
      </w:r>
      <w:r w:rsidR="001E0CFE" w:rsidRPr="001E0CFE">
        <w:rPr>
          <w:rStyle w:val="FontStyle58"/>
          <w:sz w:val="24"/>
        </w:rPr>
        <w:t xml:space="preserve"> Правила проведения соревнований. Техника безопасности при проведении занятий по плаванию.</w:t>
      </w:r>
    </w:p>
    <w:p w:rsidR="00AD14F7" w:rsidRPr="001E0CFE" w:rsidRDefault="00AD14F7" w:rsidP="001E0CFE">
      <w:pPr>
        <w:pStyle w:val="Style29"/>
        <w:widowControl/>
        <w:ind w:firstLine="355"/>
        <w:jc w:val="both"/>
        <w:rPr>
          <w:rStyle w:val="FontStyle58"/>
          <w:sz w:val="24"/>
        </w:rPr>
      </w:pPr>
    </w:p>
    <w:p w:rsidR="00345A67" w:rsidRPr="001E0CFE" w:rsidRDefault="00345A67" w:rsidP="00345A67">
      <w:pPr>
        <w:autoSpaceDE w:val="0"/>
        <w:autoSpaceDN w:val="0"/>
        <w:adjustRightInd w:val="0"/>
        <w:spacing w:before="60" w:after="120" w:line="252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sz w:val="24"/>
          <w:szCs w:val="24"/>
        </w:rPr>
        <w:t>2. Демонстрировать</w:t>
      </w:r>
      <w:r w:rsidRPr="001E0CFE">
        <w:rPr>
          <w:rFonts w:ascii="Times New Roman" w:hAnsi="Times New Roman"/>
          <w:sz w:val="24"/>
          <w:szCs w:val="24"/>
        </w:rPr>
        <w:t>:</w:t>
      </w:r>
    </w:p>
    <w:tbl>
      <w:tblPr>
        <w:tblW w:w="14317" w:type="dxa"/>
        <w:tblCellSpacing w:w="0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3407"/>
        <w:gridCol w:w="7205"/>
        <w:gridCol w:w="1708"/>
        <w:gridCol w:w="1997"/>
      </w:tblGrid>
      <w:tr w:rsidR="00345A67" w:rsidRPr="001E0CFE">
        <w:trPr>
          <w:tblCellSpacing w:w="0" w:type="dxa"/>
        </w:trPr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Физические способности</w:t>
            </w: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Физические упражнения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</w:tr>
      <w:tr w:rsidR="00345A67" w:rsidRPr="001E0CFE">
        <w:trPr>
          <w:trHeight w:val="375"/>
          <w:tblCellSpacing w:w="0" w:type="dxa"/>
        </w:trPr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lastRenderedPageBreak/>
              <w:t>Скоростные</w:t>
            </w: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1E0CFE">
                <w:rPr>
                  <w:rFonts w:ascii="Times New Roman" w:hAnsi="Times New Roman"/>
                  <w:sz w:val="24"/>
                  <w:szCs w:val="24"/>
                </w:rPr>
                <w:t>60 м</w:t>
              </w:r>
            </w:smartTag>
            <w:r w:rsidRPr="001E0CFE">
              <w:rPr>
                <w:rFonts w:ascii="Times New Roman" w:hAnsi="Times New Roman"/>
                <w:sz w:val="24"/>
                <w:szCs w:val="24"/>
              </w:rPr>
              <w:t xml:space="preserve"> с высокого старта с опорой на руку, с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</w:tr>
      <w:tr w:rsidR="00345A67" w:rsidRPr="001E0CFE">
        <w:trPr>
          <w:tblCellSpacing w:w="0" w:type="dxa"/>
        </w:trPr>
        <w:tc>
          <w:tcPr>
            <w:tcW w:w="3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Силовые</w:t>
            </w: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  <w:tr w:rsidR="00345A67" w:rsidRPr="001E0CFE">
        <w:trPr>
          <w:tblCellSpacing w:w="0" w:type="dxa"/>
        </w:trPr>
        <w:tc>
          <w:tcPr>
            <w:tcW w:w="34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 xml:space="preserve">Лазание по канату на расстояние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1E0CFE">
                <w:rPr>
                  <w:rFonts w:ascii="Times New Roman" w:hAnsi="Times New Roman"/>
                  <w:sz w:val="24"/>
                  <w:szCs w:val="24"/>
                </w:rPr>
                <w:t>6 м</w:t>
              </w:r>
            </w:smartTag>
            <w:r w:rsidRPr="001E0CFE">
              <w:rPr>
                <w:rFonts w:ascii="Times New Roman" w:hAnsi="Times New Roman"/>
                <w:sz w:val="24"/>
                <w:szCs w:val="24"/>
              </w:rPr>
              <w:t>, с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</w:tr>
      <w:tr w:rsidR="00345A67" w:rsidRPr="001E0CFE">
        <w:trPr>
          <w:tblCellSpacing w:w="0" w:type="dxa"/>
        </w:trPr>
        <w:tc>
          <w:tcPr>
            <w:tcW w:w="34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AD14F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Подъем</w:t>
            </w:r>
            <w:r w:rsidR="00345A67" w:rsidRPr="001E0CFE">
              <w:rPr>
                <w:rFonts w:ascii="Times New Roman" w:hAnsi="Times New Roman"/>
                <w:sz w:val="24"/>
                <w:szCs w:val="24"/>
              </w:rPr>
              <w:t xml:space="preserve"> туловища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положения, </w:t>
            </w:r>
            <w:r w:rsidR="00345A67" w:rsidRPr="001E0CFE">
              <w:rPr>
                <w:rFonts w:ascii="Times New Roman" w:hAnsi="Times New Roman"/>
                <w:sz w:val="24"/>
                <w:szCs w:val="24"/>
              </w:rPr>
              <w:t>лежа на спине руки за головой, кол-во раз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45A67" w:rsidRPr="001E0CFE">
        <w:trPr>
          <w:tblCellSpacing w:w="0" w:type="dxa"/>
        </w:trPr>
        <w:tc>
          <w:tcPr>
            <w:tcW w:w="3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К выносливости</w:t>
            </w: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1E0CFE">
                <w:rPr>
                  <w:rFonts w:ascii="Times New Roman" w:hAnsi="Times New Roman"/>
                  <w:sz w:val="24"/>
                  <w:szCs w:val="24"/>
                </w:rPr>
                <w:t>2000 м</w:t>
              </w:r>
            </w:smartTag>
            <w:r w:rsidRPr="001E0CFE">
              <w:rPr>
                <w:rFonts w:ascii="Times New Roman" w:hAnsi="Times New Roman"/>
                <w:sz w:val="24"/>
                <w:szCs w:val="24"/>
              </w:rPr>
              <w:t>, мин, с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6,50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8,20</w:t>
            </w:r>
          </w:p>
        </w:tc>
      </w:tr>
      <w:tr w:rsidR="00345A67" w:rsidRPr="001E0CFE">
        <w:trPr>
          <w:tblCellSpacing w:w="0" w:type="dxa"/>
        </w:trPr>
        <w:tc>
          <w:tcPr>
            <w:tcW w:w="34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К координации</w:t>
            </w: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Последовательное выполнение пяти кувырков, с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10,0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14,0</w:t>
            </w:r>
          </w:p>
        </w:tc>
      </w:tr>
      <w:tr w:rsidR="00345A67" w:rsidRPr="001E0CFE">
        <w:trPr>
          <w:tblCellSpacing w:w="0" w:type="dxa"/>
        </w:trPr>
        <w:tc>
          <w:tcPr>
            <w:tcW w:w="34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Броски малого мяча в стандартную мишень, м</w:t>
            </w:r>
          </w:p>
        </w:tc>
        <w:tc>
          <w:tcPr>
            <w:tcW w:w="1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12,0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A67" w:rsidRPr="001E0CFE" w:rsidRDefault="00345A67" w:rsidP="00345A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0CFE">
              <w:rPr>
                <w:rFonts w:ascii="Times New Roman" w:hAnsi="Times New Roman"/>
                <w:sz w:val="24"/>
                <w:szCs w:val="24"/>
              </w:rPr>
              <w:t>10,0</w:t>
            </w:r>
          </w:p>
        </w:tc>
      </w:tr>
    </w:tbl>
    <w:p w:rsidR="003651C5" w:rsidRPr="001E0CFE" w:rsidRDefault="003651C5" w:rsidP="00345A6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</w:pPr>
    </w:p>
    <w:p w:rsidR="00345A67" w:rsidRPr="001E0CFE" w:rsidRDefault="00345A67" w:rsidP="00345A6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Задачи </w:t>
      </w:r>
      <w:r w:rsidRPr="001E0CFE">
        <w:rPr>
          <w:rFonts w:ascii="Times New Roman" w:hAnsi="Times New Roman"/>
          <w:color w:val="000000"/>
          <w:spacing w:val="-4"/>
          <w:sz w:val="24"/>
          <w:szCs w:val="24"/>
        </w:rPr>
        <w:t>физического воспитания учащихся 5-9 классов направлены:</w:t>
      </w:r>
    </w:p>
    <w:p w:rsidR="00345A67" w:rsidRPr="001E0CFE" w:rsidRDefault="00345A67" w:rsidP="00345A67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6"/>
          <w:sz w:val="24"/>
          <w:szCs w:val="24"/>
        </w:rPr>
        <w:t>на содействие гармоническому развитию личности, укреплению здоровья учащихся, закреп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лению навыков правильной осанки, профилактику плоскостопия; на содействие гармоническом</w:t>
      </w:r>
      <w:r w:rsidR="000B3E12"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Pr="001E0CFE">
        <w:rPr>
          <w:rFonts w:ascii="Times New Roman" w:hAnsi="Times New Roman"/>
          <w:color w:val="000000"/>
          <w:spacing w:val="2"/>
          <w:sz w:val="24"/>
          <w:szCs w:val="24"/>
        </w:rPr>
        <w:t xml:space="preserve">развитию, выбору устойчивости к неблагоприятным условиям внешней среды, воспитание </w:t>
      </w:r>
      <w:r w:rsidRPr="001E0CFE">
        <w:rPr>
          <w:rFonts w:ascii="Times New Roman" w:hAnsi="Times New Roman"/>
          <w:color w:val="000000"/>
          <w:spacing w:val="-3"/>
          <w:sz w:val="24"/>
          <w:szCs w:val="24"/>
        </w:rPr>
        <w:t>ценностных ориентации, на здоровый образ жизни;</w:t>
      </w:r>
    </w:p>
    <w:p w:rsidR="00345A67" w:rsidRPr="001E0CFE" w:rsidRDefault="00345A67" w:rsidP="00345A67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на обучение основам базовых видов двигательных действий;</w:t>
      </w:r>
    </w:p>
    <w:p w:rsidR="00345A67" w:rsidRPr="001E0CFE" w:rsidRDefault="00345A67" w:rsidP="00345A67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на дальнейшее развитие координационных и кондиционных способностей;</w:t>
      </w:r>
    </w:p>
    <w:p w:rsidR="00345A67" w:rsidRPr="001E0CFE" w:rsidRDefault="00345A67" w:rsidP="00345A67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7"/>
          <w:sz w:val="24"/>
          <w:szCs w:val="24"/>
        </w:rPr>
        <w:t xml:space="preserve">на формирование знаний о личной гигиене, режиме дня, влиянии физических упражнений на 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 xml:space="preserve">состояние здоровья, работоспособность и развитие двигательных способностей на основе систем </w:t>
      </w:r>
      <w:r w:rsidRPr="001E0CFE">
        <w:rPr>
          <w:rFonts w:ascii="Times New Roman" w:hAnsi="Times New Roman"/>
          <w:color w:val="000000"/>
          <w:spacing w:val="-7"/>
          <w:sz w:val="24"/>
          <w:szCs w:val="24"/>
        </w:rPr>
        <w:t>организма;</w:t>
      </w:r>
    </w:p>
    <w:p w:rsidR="00345A67" w:rsidRPr="001E0CFE" w:rsidRDefault="00345A67" w:rsidP="00345A67">
      <w:pPr>
        <w:widowControl w:val="0"/>
        <w:numPr>
          <w:ilvl w:val="0"/>
          <w:numId w:val="1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на углубленное представление об основных видах спорта;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3"/>
          <w:sz w:val="24"/>
          <w:szCs w:val="24"/>
        </w:rPr>
        <w:t>на приобщение к самостоятельным занятиям физическими упражнениями и занятиям лю</w:t>
      </w: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бимым видом спорта в свободное время;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на формирование адекватной оценки собственных физических возможностей;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на содействие развития психических процессов и обучение психической саморегуляции.</w:t>
      </w:r>
    </w:p>
    <w:p w:rsidR="00345A67" w:rsidRPr="001E0CFE" w:rsidRDefault="00345A67" w:rsidP="00345A67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Рабочий план составлен с учетом следующих нормативных документов: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4"/>
          <w:sz w:val="24"/>
          <w:szCs w:val="24"/>
        </w:rPr>
        <w:t>Закон РФ «О физической культуре и спорте» от 29.04.1999 № 80-ФЗ;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4"/>
          <w:sz w:val="24"/>
          <w:szCs w:val="24"/>
        </w:rPr>
        <w:t>Национальная доктрина образования в Российской Федерации. Постановление Правитель</w:t>
      </w:r>
      <w:r w:rsidRPr="001E0CFE">
        <w:rPr>
          <w:rFonts w:ascii="Times New Roman" w:hAnsi="Times New Roman"/>
          <w:color w:val="000000"/>
          <w:spacing w:val="1"/>
          <w:sz w:val="24"/>
          <w:szCs w:val="24"/>
        </w:rPr>
        <w:t>ства РФ от 4.10.2000г. №751;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4"/>
          <w:sz w:val="24"/>
          <w:szCs w:val="24"/>
        </w:rPr>
        <w:t>Концепция модернизации российского образования на период до 2010 года. Распоряжение Правительства РФ от 30.08.2002 г. № 1507-р.</w:t>
      </w:r>
    </w:p>
    <w:p w:rsidR="00345A67" w:rsidRPr="001E0CFE" w:rsidRDefault="00345A67" w:rsidP="00345A67">
      <w:pPr>
        <w:widowControl w:val="0"/>
        <w:numPr>
          <w:ilvl w:val="0"/>
          <w:numId w:val="2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 xml:space="preserve">Базисный учебный план общеобразовательных учреждений Российской Федерации. Приказ </w:t>
      </w:r>
      <w:r w:rsidRPr="001E0CFE">
        <w:rPr>
          <w:rFonts w:ascii="Times New Roman" w:hAnsi="Times New Roman"/>
          <w:color w:val="000000"/>
          <w:spacing w:val="-1"/>
          <w:sz w:val="24"/>
          <w:szCs w:val="24"/>
        </w:rPr>
        <w:t>МО РФ от 9.02.1998 г. №322;</w:t>
      </w:r>
    </w:p>
    <w:p w:rsidR="00345A67" w:rsidRPr="001E0CFE" w:rsidRDefault="00345A67" w:rsidP="00345A6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345A67" w:rsidRPr="001E0CFE" w:rsidRDefault="00345A67" w:rsidP="00345A67">
      <w:pPr>
        <w:widowControl w:val="0"/>
        <w:numPr>
          <w:ilvl w:val="0"/>
          <w:numId w:val="3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z w:val="24"/>
          <w:szCs w:val="24"/>
        </w:rPr>
        <w:t xml:space="preserve">Обязательный минимум содержания основного общего образования. Приказ МО РФ от  </w:t>
      </w:r>
      <w:r w:rsidRPr="001E0CFE">
        <w:rPr>
          <w:rFonts w:ascii="Times New Roman" w:hAnsi="Times New Roman"/>
          <w:color w:val="000000"/>
          <w:spacing w:val="-1"/>
          <w:sz w:val="24"/>
          <w:szCs w:val="24"/>
        </w:rPr>
        <w:t>19.05.1998г. № 1236;</w:t>
      </w:r>
    </w:p>
    <w:p w:rsidR="00345A67" w:rsidRPr="001E0CFE" w:rsidRDefault="00345A67" w:rsidP="00345A67">
      <w:pPr>
        <w:widowControl w:val="0"/>
        <w:numPr>
          <w:ilvl w:val="0"/>
          <w:numId w:val="3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3"/>
          <w:sz w:val="24"/>
          <w:szCs w:val="24"/>
        </w:rPr>
        <w:t xml:space="preserve">О введении третьего дополнительного часа физической культуры в общеобразовательных </w:t>
      </w:r>
      <w:r w:rsidRPr="001E0CFE">
        <w:rPr>
          <w:rFonts w:ascii="Times New Roman" w:hAnsi="Times New Roman"/>
          <w:color w:val="000000"/>
          <w:spacing w:val="-2"/>
          <w:sz w:val="24"/>
          <w:szCs w:val="24"/>
        </w:rPr>
        <w:t>учреждениях Российской Федерации. Письмо МО РФ от 26.03.2002 г. № 30-51-197/20.</w:t>
      </w:r>
    </w:p>
    <w:p w:rsidR="00345A67" w:rsidRPr="001E0CFE" w:rsidRDefault="00345A67" w:rsidP="00DD7FA1">
      <w:pPr>
        <w:widowControl w:val="0"/>
        <w:numPr>
          <w:ilvl w:val="0"/>
          <w:numId w:val="3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1E0CFE">
        <w:rPr>
          <w:rFonts w:ascii="Times New Roman" w:hAnsi="Times New Roman"/>
          <w:color w:val="000000"/>
          <w:spacing w:val="-5"/>
          <w:sz w:val="24"/>
          <w:szCs w:val="24"/>
        </w:rPr>
        <w:t>О введении зачетов по физической культуре для учащихся выпускных классов 9 и 11 обще</w:t>
      </w:r>
      <w:r w:rsidRPr="001E0CFE">
        <w:rPr>
          <w:rFonts w:ascii="Times New Roman" w:hAnsi="Times New Roman"/>
          <w:color w:val="000000"/>
          <w:spacing w:val="-4"/>
          <w:sz w:val="24"/>
          <w:szCs w:val="24"/>
        </w:rPr>
        <w:t>образовательных школ РСФСР. Приказ МО РСФСР от 18.11.1985 г № 317.</w:t>
      </w:r>
    </w:p>
    <w:p w:rsidR="003651C5" w:rsidRDefault="003651C5" w:rsidP="00345A6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7203E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</w:p>
    <w:p w:rsidR="00F7203E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</w:p>
    <w:p w:rsidR="00F7203E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</w:p>
    <w:p w:rsidR="00F7203E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</w:p>
    <w:p w:rsidR="00F7203E" w:rsidRPr="00E90B0A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  <w:r w:rsidRPr="00E90B0A">
        <w:rPr>
          <w:rFonts w:ascii="Times New Roman" w:hAnsi="Times New Roman"/>
          <w:b/>
          <w:sz w:val="28"/>
          <w:szCs w:val="28"/>
        </w:rPr>
        <w:t>(1 четверть).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2126"/>
        <w:gridCol w:w="851"/>
        <w:gridCol w:w="1559"/>
        <w:gridCol w:w="4394"/>
        <w:gridCol w:w="1701"/>
        <w:gridCol w:w="1843"/>
        <w:gridCol w:w="1134"/>
        <w:gridCol w:w="6"/>
        <w:gridCol w:w="986"/>
      </w:tblGrid>
      <w:tr w:rsidR="00F7203E" w:rsidRPr="00F80299" w:rsidTr="00BA60DF">
        <w:trPr>
          <w:trHeight w:val="555"/>
        </w:trPr>
        <w:tc>
          <w:tcPr>
            <w:tcW w:w="568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126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559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4394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 xml:space="preserve">Виды 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учебной деятельности</w:t>
            </w:r>
          </w:p>
        </w:tc>
        <w:tc>
          <w:tcPr>
            <w:tcW w:w="1701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Виды контроля, измерители</w:t>
            </w:r>
          </w:p>
        </w:tc>
        <w:tc>
          <w:tcPr>
            <w:tcW w:w="1843" w:type="dxa"/>
            <w:vMerge w:val="restart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2126" w:type="dxa"/>
            <w:gridSpan w:val="3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F7203E" w:rsidRPr="00F80299" w:rsidTr="00BA60DF">
        <w:trPr>
          <w:trHeight w:val="450"/>
        </w:trPr>
        <w:tc>
          <w:tcPr>
            <w:tcW w:w="568" w:type="dxa"/>
            <w:vMerge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vMerge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  <w:vMerge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394" w:type="dxa"/>
            <w:vMerge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vMerge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80299">
              <w:rPr>
                <w:rFonts w:ascii="Times New Roman" w:hAnsi="Times New Roman"/>
                <w:b/>
                <w:sz w:val="18"/>
                <w:szCs w:val="18"/>
              </w:rPr>
              <w:t>план</w:t>
            </w:r>
          </w:p>
        </w:tc>
        <w:tc>
          <w:tcPr>
            <w:tcW w:w="992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80299">
              <w:rPr>
                <w:rFonts w:ascii="Times New Roman" w:hAnsi="Times New Roman"/>
                <w:b/>
                <w:sz w:val="18"/>
                <w:szCs w:val="18"/>
              </w:rPr>
              <w:t>факт</w:t>
            </w: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1/1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F80299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7"/>
              </w:rPr>
              <w:t>Инструктаж по ТБ</w:t>
            </w:r>
            <w:r w:rsidRPr="00F80299">
              <w:rPr>
                <w:rFonts w:ascii="Times New Roman" w:hAnsi="Times New Roman"/>
                <w:spacing w:val="-6"/>
              </w:rPr>
              <w:t xml:space="preserve">. </w:t>
            </w:r>
            <w:r w:rsidRPr="00F80299">
              <w:rPr>
                <w:rFonts w:ascii="Times New Roman" w:hAnsi="Times New Roman"/>
              </w:rPr>
              <w:t>Низкий старт и стартовый разгон.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lang w:val="en-US"/>
              </w:rPr>
              <w:t xml:space="preserve">1 </w:t>
            </w:r>
            <w:r w:rsidRPr="00F80299">
              <w:rPr>
                <w:rFonts w:ascii="Times New Roman" w:hAnsi="Times New Roman"/>
              </w:rPr>
              <w:t>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80299">
              <w:rPr>
                <w:rFonts w:ascii="Times New Roman" w:hAnsi="Times New Roman"/>
                <w:spacing w:val="-10"/>
              </w:rPr>
              <w:t>Вводный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7"/>
              </w:rPr>
              <w:t>Инструктаж по ТБ</w:t>
            </w:r>
            <w:r w:rsidRPr="00F80299">
              <w:rPr>
                <w:rFonts w:ascii="Times New Roman" w:hAnsi="Times New Roman"/>
                <w:spacing w:val="-6"/>
              </w:rPr>
              <w:t>. Повторение строевых команд</w:t>
            </w:r>
            <w:r w:rsidRPr="00F80299">
              <w:rPr>
                <w:rFonts w:ascii="Times New Roman" w:hAnsi="Times New Roman"/>
                <w:spacing w:val="-7"/>
              </w:rPr>
              <w:t xml:space="preserve">. </w:t>
            </w:r>
            <w:r w:rsidRPr="00F80299">
              <w:rPr>
                <w:rFonts w:ascii="Times New Roman" w:hAnsi="Times New Roman"/>
                <w:spacing w:val="-6"/>
              </w:rPr>
              <w:t xml:space="preserve">Низкий старт </w:t>
            </w:r>
            <w:r w:rsidRPr="00F80299">
              <w:rPr>
                <w:rFonts w:ascii="Times New Roman" w:hAnsi="Times New Roman"/>
                <w:i/>
                <w:iCs/>
                <w:spacing w:val="-6"/>
              </w:rPr>
              <w:t xml:space="preserve">(до 30 м). </w:t>
            </w:r>
            <w:r w:rsidRPr="00F80299">
              <w:rPr>
                <w:rFonts w:ascii="Times New Roman" w:hAnsi="Times New Roman"/>
                <w:spacing w:val="-6"/>
              </w:rPr>
              <w:t>Стартовый разгон. Бег по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6"/>
              </w:rPr>
              <w:t xml:space="preserve">дистанции </w:t>
            </w:r>
            <w:r w:rsidRPr="00F80299">
              <w:rPr>
                <w:rFonts w:ascii="Times New Roman" w:hAnsi="Times New Roman"/>
                <w:i/>
                <w:iCs/>
                <w:spacing w:val="-6"/>
              </w:rPr>
              <w:t xml:space="preserve">(70-80 м). </w:t>
            </w:r>
            <w:r w:rsidRPr="00F80299">
              <w:rPr>
                <w:rFonts w:ascii="Times New Roman" w:hAnsi="Times New Roman"/>
                <w:spacing w:val="-7"/>
              </w:rPr>
              <w:t xml:space="preserve">Развитие скоростных качеств. Бег до 2мин. </w:t>
            </w:r>
            <w:r w:rsidRPr="00F8029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2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2"/>
              </w:rPr>
              <w:t>бегать с низкого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3"/>
              </w:rPr>
              <w:t>старта с максимальной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 xml:space="preserve">скоростью </w:t>
            </w:r>
            <w:r w:rsidRPr="00F80299">
              <w:rPr>
                <w:rFonts w:ascii="Times New Roman" w:hAnsi="Times New Roman"/>
                <w:i/>
                <w:iCs/>
                <w:spacing w:val="-6"/>
              </w:rPr>
              <w:t>(60 м).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2/2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Зачет. Бег 30 м. с высокого старта. Низкий старт и стартовый разгон.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Техника передачи эстафеты сверху.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spacing w:val="-3"/>
                <w:u w:val="single"/>
              </w:rPr>
              <w:t>Контрольный норматив: бег 30 м с высокого старта.</w:t>
            </w:r>
            <w:r w:rsidRPr="00F80299">
              <w:rPr>
                <w:rFonts w:ascii="Times New Roman" w:hAnsi="Times New Roman"/>
                <w:spacing w:val="-3"/>
              </w:rPr>
              <w:t xml:space="preserve"> Специальные беговые упражнения. </w:t>
            </w:r>
            <w:r w:rsidRPr="00F80299">
              <w:rPr>
                <w:rFonts w:ascii="Times New Roman" w:hAnsi="Times New Roman"/>
                <w:spacing w:val="-5"/>
              </w:rPr>
              <w:t xml:space="preserve">Низкий старт </w:t>
            </w: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(до 30 м). </w:t>
            </w:r>
            <w:r w:rsidRPr="00F80299">
              <w:rPr>
                <w:rFonts w:ascii="Times New Roman" w:hAnsi="Times New Roman"/>
                <w:spacing w:val="-5"/>
              </w:rPr>
              <w:t xml:space="preserve">Бег по дистанции </w:t>
            </w: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(70-80 м). </w:t>
            </w:r>
            <w:r w:rsidRPr="00F80299">
              <w:rPr>
                <w:rFonts w:ascii="Times New Roman" w:hAnsi="Times New Roman"/>
                <w:spacing w:val="-3"/>
              </w:rPr>
              <w:t>Эстафетный бег.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7"/>
              </w:rPr>
              <w:t>Бег до 4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М.: 5 - 4,9 с.;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 – 5,4 с.;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 – 5,5 с.;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Д.: 5 – 5,1 с.;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 – 5,8 с.;</w:t>
            </w:r>
          </w:p>
          <w:p w:rsidR="00F7203E" w:rsidRPr="00F80299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 – 5,9 с.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2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2"/>
              </w:rPr>
              <w:t xml:space="preserve">бегать с высокого </w:t>
            </w:r>
            <w:r w:rsidRPr="00F80299">
              <w:rPr>
                <w:rFonts w:ascii="Times New Roman" w:hAnsi="Times New Roman"/>
                <w:spacing w:val="-3"/>
              </w:rPr>
              <w:t>старта с максимальной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 xml:space="preserve">скоростью </w:t>
            </w:r>
            <w:r w:rsidRPr="00F80299">
              <w:rPr>
                <w:rFonts w:ascii="Times New Roman" w:hAnsi="Times New Roman"/>
                <w:i/>
                <w:iCs/>
                <w:spacing w:val="-6"/>
              </w:rPr>
              <w:t>(30 м).</w:t>
            </w:r>
          </w:p>
        </w:tc>
        <w:tc>
          <w:tcPr>
            <w:tcW w:w="1140" w:type="dxa"/>
            <w:gridSpan w:val="2"/>
            <w:tcBorders>
              <w:top w:val="nil"/>
            </w:tcBorders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tcBorders>
              <w:top w:val="nil"/>
            </w:tcBorders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3/3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Зачет. Прыжок в длину с места. Низкий старт и стартовый разгон.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Техника передачи эстафеты сверху.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spacing w:val="-3"/>
                <w:u w:val="single"/>
              </w:rPr>
              <w:t>Контрольный норматив: прыжок в длину с места.</w:t>
            </w:r>
            <w:r w:rsidRPr="00F80299">
              <w:rPr>
                <w:rFonts w:ascii="Times New Roman" w:hAnsi="Times New Roman"/>
                <w:spacing w:val="-3"/>
              </w:rPr>
              <w:t xml:space="preserve"> Специальные беговые упражнения. </w:t>
            </w:r>
            <w:r w:rsidRPr="00F80299">
              <w:rPr>
                <w:rFonts w:ascii="Times New Roman" w:hAnsi="Times New Roman"/>
                <w:spacing w:val="-5"/>
              </w:rPr>
              <w:t xml:space="preserve">Низкий старт </w:t>
            </w: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(до 30 м). </w:t>
            </w:r>
            <w:r w:rsidRPr="00F80299">
              <w:rPr>
                <w:rFonts w:ascii="Times New Roman" w:hAnsi="Times New Roman"/>
                <w:spacing w:val="-5"/>
              </w:rPr>
              <w:t xml:space="preserve">Бег по дистанции </w:t>
            </w:r>
            <w:r w:rsidRPr="00F80299">
              <w:rPr>
                <w:rFonts w:ascii="Times New Roman" w:hAnsi="Times New Roman"/>
                <w:i/>
                <w:iCs/>
                <w:spacing w:val="-5"/>
              </w:rPr>
              <w:t>(70-80 м).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3"/>
              </w:rPr>
              <w:t xml:space="preserve">Эстафетный бег. </w:t>
            </w:r>
            <w:r w:rsidRPr="00F80299">
              <w:rPr>
                <w:rFonts w:ascii="Times New Roman" w:hAnsi="Times New Roman"/>
                <w:spacing w:val="-7"/>
              </w:rPr>
              <w:t>Бег до 6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</w:rPr>
            </w:pPr>
            <w:r w:rsidRPr="00F80299">
              <w:rPr>
                <w:rFonts w:ascii="Times New Roman" w:hAnsi="Times New Roman"/>
                <w:spacing w:val="-3"/>
              </w:rPr>
              <w:t>М.: 5 – 213 см;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</w:rPr>
            </w:pPr>
            <w:r w:rsidRPr="00F80299">
              <w:rPr>
                <w:rFonts w:ascii="Times New Roman" w:hAnsi="Times New Roman"/>
                <w:spacing w:val="-3"/>
              </w:rPr>
              <w:t>4 – 185 см;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</w:rPr>
            </w:pPr>
            <w:r w:rsidRPr="00F80299">
              <w:rPr>
                <w:rFonts w:ascii="Times New Roman" w:hAnsi="Times New Roman"/>
                <w:spacing w:val="-3"/>
              </w:rPr>
              <w:t>5 – 175 см.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</w:rPr>
            </w:pPr>
            <w:r w:rsidRPr="00F80299">
              <w:rPr>
                <w:rFonts w:ascii="Times New Roman" w:hAnsi="Times New Roman"/>
                <w:spacing w:val="-3"/>
              </w:rPr>
              <w:t>Д.: 5 – 175 см;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</w:rPr>
            </w:pPr>
            <w:r w:rsidRPr="00F80299">
              <w:rPr>
                <w:rFonts w:ascii="Times New Roman" w:hAnsi="Times New Roman"/>
                <w:spacing w:val="-3"/>
              </w:rPr>
              <w:t>4 – 155 см;</w:t>
            </w:r>
          </w:p>
          <w:p w:rsidR="00F7203E" w:rsidRPr="00F80299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3 – 150 см.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2"/>
              </w:rPr>
              <w:t xml:space="preserve">Уметь: </w:t>
            </w:r>
            <w:r w:rsidRPr="00F80299">
              <w:rPr>
                <w:rFonts w:ascii="Times New Roman" w:hAnsi="Times New Roman"/>
                <w:iCs/>
                <w:spacing w:val="-2"/>
              </w:rPr>
              <w:t>выполнять</w:t>
            </w:r>
            <w:r w:rsidRPr="00F80299">
              <w:rPr>
                <w:rFonts w:ascii="Times New Roman" w:hAnsi="Times New Roman"/>
                <w:i/>
                <w:iCs/>
                <w:spacing w:val="-2"/>
              </w:rPr>
              <w:t xml:space="preserve"> </w:t>
            </w:r>
            <w:r w:rsidRPr="00F80299">
              <w:rPr>
                <w:rFonts w:ascii="Times New Roman" w:hAnsi="Times New Roman"/>
                <w:iCs/>
                <w:spacing w:val="-2"/>
              </w:rPr>
              <w:t>прыжок в длину с места;</w:t>
            </w:r>
            <w:r w:rsidRPr="00F80299">
              <w:rPr>
                <w:rFonts w:ascii="Times New Roman" w:hAnsi="Times New Roman"/>
                <w:i/>
                <w:iCs/>
                <w:spacing w:val="-2"/>
              </w:rPr>
              <w:t xml:space="preserve"> </w:t>
            </w:r>
            <w:r w:rsidRPr="00F80299">
              <w:rPr>
                <w:rFonts w:ascii="Times New Roman" w:hAnsi="Times New Roman"/>
                <w:spacing w:val="-2"/>
              </w:rPr>
              <w:t>бегать с низкого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3"/>
              </w:rPr>
              <w:t>старта с максимальной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 xml:space="preserve">скоростью </w:t>
            </w:r>
            <w:r w:rsidRPr="00F80299">
              <w:rPr>
                <w:rFonts w:ascii="Times New Roman" w:hAnsi="Times New Roman"/>
                <w:i/>
                <w:iCs/>
                <w:spacing w:val="-6"/>
              </w:rPr>
              <w:t>(60 м.)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4/4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Зачет. Бег 60м с низкого старта. Эстафетный бег.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4"/>
              </w:rPr>
              <w:t>Зачет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Специальные беговые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7"/>
              </w:rPr>
              <w:t xml:space="preserve">упражнения.  </w:t>
            </w:r>
            <w:r w:rsidRPr="00F80299">
              <w:rPr>
                <w:rFonts w:ascii="Times New Roman" w:hAnsi="Times New Roman"/>
                <w:i/>
                <w:spacing w:val="-5"/>
                <w:u w:val="single"/>
              </w:rPr>
              <w:t xml:space="preserve">Контрольный норматив: бег 60 м  с низкого старта. </w:t>
            </w:r>
            <w:r w:rsidRPr="00F80299">
              <w:rPr>
                <w:rFonts w:ascii="Times New Roman" w:hAnsi="Times New Roman"/>
                <w:spacing w:val="-7"/>
              </w:rPr>
              <w:t>Эстафетный бег. Бег до 8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color w:val="000000"/>
                <w:spacing w:val="-4"/>
              </w:rPr>
              <w:t>М: 5 - 8,5 с;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color w:val="000000"/>
                <w:spacing w:val="-4"/>
              </w:rPr>
              <w:t>4 - 9,5 с;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color w:val="000000"/>
                <w:spacing w:val="6"/>
              </w:rPr>
              <w:t>3-10,0 с;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color w:val="000000"/>
              </w:rPr>
              <w:t>Д: 5 -9,6 с;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color w:val="000000"/>
                <w:spacing w:val="-4"/>
              </w:rPr>
              <w:t>4 - 10,6 с.;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color w:val="000000"/>
                <w:spacing w:val="-4"/>
              </w:rPr>
              <w:t xml:space="preserve">3 - 10,9 </w:t>
            </w:r>
            <w:r w:rsidRPr="00F80299">
              <w:rPr>
                <w:rFonts w:ascii="Times New Roman" w:hAnsi="Times New Roman"/>
                <w:color w:val="000000"/>
                <w:spacing w:val="-4"/>
              </w:rPr>
              <w:lastRenderedPageBreak/>
              <w:t>с.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2"/>
              </w:rPr>
              <w:lastRenderedPageBreak/>
              <w:t xml:space="preserve">Уметь: </w:t>
            </w:r>
            <w:r w:rsidRPr="00F80299">
              <w:rPr>
                <w:rFonts w:ascii="Times New Roman" w:hAnsi="Times New Roman"/>
                <w:spacing w:val="-2"/>
              </w:rPr>
              <w:t>бегать с низкого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3"/>
              </w:rPr>
              <w:t>старта с максимальной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 xml:space="preserve">скоростью </w:t>
            </w:r>
            <w:r w:rsidRPr="00F80299">
              <w:rPr>
                <w:rFonts w:ascii="Times New Roman" w:hAnsi="Times New Roman"/>
                <w:i/>
                <w:iCs/>
                <w:spacing w:val="-6"/>
              </w:rPr>
              <w:t>(60 м).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5/5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Прыжок в длину с разбега. Метание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мяча 150 гр. с разбега.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7"/>
              </w:rPr>
              <w:t xml:space="preserve">Специальные прыжковые  упражнения. </w:t>
            </w:r>
            <w:r w:rsidRPr="00F80299">
              <w:rPr>
                <w:rFonts w:ascii="Times New Roman" w:hAnsi="Times New Roman"/>
                <w:spacing w:val="-9"/>
              </w:rPr>
              <w:t>Прыжок в длину способом «согнув ноги» с 11-13 бе</w:t>
            </w:r>
            <w:r w:rsidRPr="00F80299">
              <w:rPr>
                <w:rFonts w:ascii="Times New Roman" w:hAnsi="Times New Roman"/>
                <w:spacing w:val="-7"/>
              </w:rPr>
              <w:t>говых шагов. Отталкивание. Метание мяча 150 гр. на дальность с места и с  разбега. Бег до 9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прыгать в длину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3"/>
              </w:rPr>
              <w:t>с 13-15 шагов разбега;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метать мяч на дальность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4"/>
              </w:rPr>
              <w:t>с места и с разбега.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6/6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Прыжок в длину с разбега. Метание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мяча 150 гр. с разбега.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9"/>
                <w:lang w:eastAsia="ru-RU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7"/>
              </w:rPr>
            </w:pPr>
            <w:r w:rsidRPr="00F80299">
              <w:rPr>
                <w:rFonts w:ascii="Times New Roman" w:hAnsi="Times New Roman"/>
                <w:spacing w:val="-7"/>
              </w:rPr>
              <w:t>Специальные прыжковые упражнения.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7"/>
              </w:rPr>
              <w:t xml:space="preserve">Прыжок в длину способом «согнув ноги» с 11-13 беговых шагов. Приземление. Метание мяча на дальность с разбега. </w:t>
            </w:r>
            <w:r w:rsidRPr="00F80299">
              <w:rPr>
                <w:rFonts w:ascii="Times New Roman" w:hAnsi="Times New Roman"/>
                <w:spacing w:val="-3"/>
              </w:rPr>
              <w:t>Бег до 10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прыгать в длину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3"/>
              </w:rPr>
              <w:t>с 13-15 шагов разбега;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метать мяч на дальность</w:t>
            </w:r>
            <w:r w:rsidRPr="00F80299">
              <w:rPr>
                <w:rFonts w:ascii="Times New Roman" w:hAnsi="Times New Roman"/>
              </w:rPr>
              <w:t xml:space="preserve"> </w:t>
            </w:r>
            <w:r w:rsidRPr="00F80299">
              <w:rPr>
                <w:rFonts w:ascii="Times New Roman" w:hAnsi="Times New Roman"/>
                <w:spacing w:val="-4"/>
              </w:rPr>
              <w:t>с места и с разбега.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.</w:t>
            </w: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7/7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Зачет. Прыжок в длину с разбега. Метание мяча 150 гр. с разбега.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spacing w:val="-2"/>
                <w:u w:val="single"/>
              </w:rPr>
              <w:t xml:space="preserve">Контрольный норматив: прыжок в длину с разбега способом «согнув ноги», на результат. </w:t>
            </w:r>
            <w:r w:rsidRPr="00F80299">
              <w:rPr>
                <w:rFonts w:ascii="Times New Roman" w:hAnsi="Times New Roman"/>
                <w:spacing w:val="-2"/>
              </w:rPr>
              <w:t xml:space="preserve">Метание мяча </w:t>
            </w:r>
            <w:r w:rsidRPr="00F80299">
              <w:rPr>
                <w:rFonts w:ascii="Times New Roman" w:hAnsi="Times New Roman"/>
                <w:spacing w:val="-6"/>
              </w:rPr>
              <w:t>на</w:t>
            </w:r>
            <w:r w:rsidRPr="00F80299">
              <w:rPr>
                <w:rFonts w:ascii="Times New Roman" w:hAnsi="Times New Roman"/>
                <w:i/>
                <w:spacing w:val="-6"/>
                <w:u w:val="single"/>
              </w:rPr>
              <w:t xml:space="preserve"> </w:t>
            </w:r>
            <w:r w:rsidRPr="00F80299">
              <w:rPr>
                <w:rFonts w:ascii="Times New Roman" w:hAnsi="Times New Roman"/>
                <w:spacing w:val="-6"/>
              </w:rPr>
              <w:t>дальность. Бег до 11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pacing w:val="-12"/>
              </w:rPr>
            </w:pPr>
            <w:r w:rsidRPr="00F80299">
              <w:rPr>
                <w:rFonts w:ascii="Times New Roman" w:hAnsi="Times New Roman"/>
                <w:spacing w:val="-12"/>
              </w:rPr>
              <w:t xml:space="preserve">М.: 420 - 380 - 330 см; </w:t>
            </w:r>
          </w:p>
          <w:p w:rsidR="00F7203E" w:rsidRPr="00F80299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1"/>
              </w:rPr>
              <w:t>Д.: 350 - 330- 290 см.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7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7"/>
              </w:rPr>
              <w:t xml:space="preserve">прыгать в длину </w:t>
            </w:r>
            <w:r w:rsidRPr="00F80299">
              <w:rPr>
                <w:rFonts w:ascii="Times New Roman" w:hAnsi="Times New Roman"/>
                <w:spacing w:val="-4"/>
              </w:rPr>
              <w:t xml:space="preserve">с 13-15 шагов разбега; </w:t>
            </w:r>
            <w:r w:rsidRPr="00F80299">
              <w:rPr>
                <w:rFonts w:ascii="Times New Roman" w:hAnsi="Times New Roman"/>
                <w:spacing w:val="-5"/>
              </w:rPr>
              <w:t>метать мяч на дальность с места и с разбега.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8/8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Зачет. Метание мяча 150 гр. с разбега. Бег на средние дистанции.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spacing w:val="-1"/>
                <w:u w:val="single"/>
              </w:rPr>
            </w:pPr>
            <w:r w:rsidRPr="00F80299">
              <w:rPr>
                <w:rFonts w:ascii="Times New Roman" w:hAnsi="Times New Roman"/>
                <w:i/>
                <w:spacing w:val="-1"/>
                <w:u w:val="single"/>
              </w:rPr>
              <w:t>Контрольный норматив: метание мяча 150 гр. с разбега, на результат.</w:t>
            </w:r>
            <w:r w:rsidRPr="00F80299">
              <w:rPr>
                <w:rFonts w:ascii="Times New Roman" w:hAnsi="Times New Roman"/>
                <w:spacing w:val="-1"/>
              </w:rPr>
              <w:t xml:space="preserve"> Полоса препятствий 6 – 8 препятствий. Бег до 12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F80299">
              <w:rPr>
                <w:rFonts w:ascii="Times New Roman" w:hAnsi="Times New Roman"/>
                <w:spacing w:val="-9"/>
              </w:rPr>
              <w:t>М.: 40 – 35 – 30;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Д.: 26 – 21 – 18.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7"/>
              </w:rPr>
              <w:t xml:space="preserve">Уметь: </w:t>
            </w:r>
            <w:r w:rsidRPr="00F80299">
              <w:rPr>
                <w:rFonts w:ascii="Times New Roman" w:hAnsi="Times New Roman"/>
                <w:iCs/>
                <w:spacing w:val="-7"/>
              </w:rPr>
              <w:t>метать мяч 150 гр. на дальность с места и с разбега.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9/9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Бег на средние дистанции.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"/>
              </w:rPr>
            </w:pPr>
            <w:r w:rsidRPr="00F80299">
              <w:rPr>
                <w:rFonts w:ascii="Times New Roman" w:hAnsi="Times New Roman"/>
                <w:spacing w:val="-1"/>
              </w:rPr>
              <w:t xml:space="preserve">Полоса препятствий 6 – 8 препятствий. 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spacing w:val="-1"/>
                <w:u w:val="single"/>
              </w:rPr>
            </w:pPr>
            <w:r w:rsidRPr="00F80299">
              <w:rPr>
                <w:rFonts w:ascii="Times New Roman" w:hAnsi="Times New Roman"/>
                <w:spacing w:val="-1"/>
              </w:rPr>
              <w:t>Бег до 12 мин по беговой дорожке.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7"/>
              </w:rPr>
              <w:t>Уметь:</w:t>
            </w:r>
            <w:r w:rsidRPr="00F80299">
              <w:rPr>
                <w:rFonts w:ascii="Times New Roman" w:hAnsi="Times New Roman"/>
                <w:spacing w:val="-6"/>
              </w:rPr>
              <w:t xml:space="preserve"> бегать на средние дистанции.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.</w:t>
            </w: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10/10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80299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Бег  2000м (ю.), 1500м (д.). Без учета времени.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 xml:space="preserve">ОРУ в парах на сопротивление. Бег </w:t>
            </w:r>
            <w:r w:rsidRPr="00F80299">
              <w:rPr>
                <w:rFonts w:ascii="Times New Roman" w:hAnsi="Times New Roman"/>
                <w:i/>
                <w:iCs/>
                <w:spacing w:val="-3"/>
              </w:rPr>
              <w:t xml:space="preserve">(2000 м - м. и 1500 м - д.). </w:t>
            </w:r>
            <w:r w:rsidRPr="00F80299">
              <w:rPr>
                <w:rFonts w:ascii="Times New Roman" w:hAnsi="Times New Roman"/>
                <w:spacing w:val="-5"/>
              </w:rPr>
              <w:t>Развитие выносливости. Без учета времени.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7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7"/>
              </w:rPr>
              <w:t>бегать на дистан</w:t>
            </w:r>
            <w:r w:rsidRPr="00F80299">
              <w:rPr>
                <w:rFonts w:ascii="Times New Roman" w:hAnsi="Times New Roman"/>
                <w:spacing w:val="-6"/>
              </w:rPr>
              <w:t>цию 2000 м (ю.), 1500 м (д.).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11/11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F80299">
              <w:rPr>
                <w:rFonts w:ascii="Times New Roman" w:hAnsi="Times New Roman"/>
                <w:b/>
                <w:spacing w:val="-6"/>
              </w:rPr>
              <w:t>Легкая атлетика</w:t>
            </w:r>
            <w:r w:rsidRPr="00F80299">
              <w:rPr>
                <w:rFonts w:ascii="Times New Roman" w:hAnsi="Times New Roman"/>
                <w:spacing w:val="-6"/>
              </w:rPr>
              <w:t>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Бег 2000м (ю.), 1500м (д.). На время.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 xml:space="preserve">ОРУ в парах на сопротивление. Бег </w:t>
            </w:r>
            <w:r w:rsidRPr="00F80299">
              <w:rPr>
                <w:rFonts w:ascii="Times New Roman" w:hAnsi="Times New Roman"/>
                <w:i/>
                <w:iCs/>
                <w:spacing w:val="-3"/>
              </w:rPr>
              <w:t xml:space="preserve">(2000 м - м. и 1500 м - д.). </w:t>
            </w:r>
            <w:r w:rsidRPr="00F80299">
              <w:rPr>
                <w:rFonts w:ascii="Times New Roman" w:hAnsi="Times New Roman"/>
                <w:spacing w:val="-5"/>
              </w:rPr>
              <w:t>Развитие выносливости. Без учета времени.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7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7"/>
              </w:rPr>
              <w:t>бегать на дистан</w:t>
            </w:r>
            <w:r w:rsidRPr="00F80299">
              <w:rPr>
                <w:rFonts w:ascii="Times New Roman" w:hAnsi="Times New Roman"/>
                <w:spacing w:val="-6"/>
              </w:rPr>
              <w:t>цию 2000 м (ю.), 1500 м (д.).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.</w:t>
            </w: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12/12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Ведение мяча правой и левой рукой. Передача мяча в движении.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2"/>
              </w:rPr>
              <w:t>Сочетание приемов передвижений и остановок. Ведение мяча правой и левой рукой с изменением направления. Со</w:t>
            </w:r>
            <w:r w:rsidRPr="00F80299">
              <w:rPr>
                <w:rFonts w:ascii="Times New Roman" w:hAnsi="Times New Roman"/>
                <w:spacing w:val="-3"/>
              </w:rPr>
              <w:t xml:space="preserve">четание приемов передач, бросков. </w:t>
            </w:r>
            <w:r w:rsidRPr="00F80299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2"/>
              </w:rPr>
              <w:t xml:space="preserve">вилам; применять в игре </w:t>
            </w:r>
            <w:r w:rsidRPr="00F80299">
              <w:rPr>
                <w:rFonts w:ascii="Times New Roman" w:hAnsi="Times New Roman"/>
                <w:spacing w:val="-1"/>
              </w:rPr>
              <w:lastRenderedPageBreak/>
              <w:t>технические приемы.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lastRenderedPageBreak/>
              <w:t>4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сентябрь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.</w:t>
            </w: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13/13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 xml:space="preserve">Бросок по кольцу в прыжке. 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3"/>
              </w:rPr>
              <w:t xml:space="preserve">четание приемов передач, бросков. Ведение мяча правой и левой рукой. Бросок </w:t>
            </w:r>
            <w:r w:rsidRPr="00F80299">
              <w:rPr>
                <w:rFonts w:ascii="Times New Roman" w:hAnsi="Times New Roman"/>
                <w:spacing w:val="-2"/>
              </w:rPr>
              <w:t xml:space="preserve">двумя руками от головы в прыжке. </w:t>
            </w:r>
            <w:r w:rsidRPr="00F80299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2"/>
              </w:rPr>
              <w:t xml:space="preserve">вилам; применять в игре </w:t>
            </w:r>
            <w:r w:rsidRPr="00F80299">
              <w:rPr>
                <w:rFonts w:ascii="Times New Roman" w:hAnsi="Times New Roman"/>
                <w:spacing w:val="-1"/>
              </w:rPr>
              <w:t>технические приемы</w:t>
            </w:r>
          </w:p>
        </w:tc>
        <w:tc>
          <w:tcPr>
            <w:tcW w:w="1134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5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14/14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Действие двух нападающих против одного защитника.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</w:rPr>
              <w:softHyphen/>
            </w:r>
            <w:r w:rsidRPr="00F80299">
              <w:rPr>
                <w:rFonts w:ascii="Times New Roman" w:hAnsi="Times New Roman"/>
                <w:spacing w:val="-1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F80299">
              <w:rPr>
                <w:rFonts w:ascii="Times New Roman" w:hAnsi="Times New Roman"/>
                <w:spacing w:val="2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  <w:spacing w:val="2"/>
              </w:rPr>
              <w:t xml:space="preserve">(2 х2). </w:t>
            </w:r>
            <w:r w:rsidRPr="00F80299">
              <w:rPr>
                <w:rFonts w:ascii="Times New Roman" w:hAnsi="Times New Roman"/>
                <w:spacing w:val="2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2"/>
              </w:rPr>
              <w:t xml:space="preserve">вилам; применять в игре </w:t>
            </w:r>
            <w:r w:rsidRPr="00F80299">
              <w:rPr>
                <w:rFonts w:ascii="Times New Roman" w:hAnsi="Times New Roman"/>
                <w:spacing w:val="-1"/>
              </w:rPr>
              <w:t>технические приемы.</w:t>
            </w:r>
          </w:p>
        </w:tc>
        <w:tc>
          <w:tcPr>
            <w:tcW w:w="1134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5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15/15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Штрафной бросок.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8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вование.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4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3"/>
              </w:rPr>
              <w:t xml:space="preserve">одной рукой от плеча в прыжке. Штрафной бросок. </w:t>
            </w:r>
            <w:r w:rsidRPr="00F80299">
              <w:rPr>
                <w:rFonts w:ascii="Times New Roman" w:hAnsi="Times New Roman"/>
                <w:spacing w:val="-2"/>
              </w:rPr>
              <w:t xml:space="preserve">Позиционное нападение и личная защита в игровых </w:t>
            </w:r>
            <w:r w:rsidRPr="00F80299">
              <w:rPr>
                <w:rFonts w:ascii="Times New Roman" w:hAnsi="Times New Roman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</w:rPr>
              <w:t xml:space="preserve">(3 х 3). </w:t>
            </w:r>
            <w:r w:rsidRPr="00F80299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2"/>
              </w:rPr>
              <w:t xml:space="preserve">вилам; применять в игре </w:t>
            </w:r>
            <w:r w:rsidRPr="00F80299">
              <w:rPr>
                <w:rFonts w:ascii="Times New Roman" w:hAnsi="Times New Roman"/>
                <w:spacing w:val="-1"/>
              </w:rPr>
              <w:t>технические приемы.</w:t>
            </w:r>
          </w:p>
        </w:tc>
        <w:tc>
          <w:tcPr>
            <w:tcW w:w="1134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5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16/16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Технические приемы в игре.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4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3"/>
              </w:rPr>
              <w:t xml:space="preserve">одной рукой от плеча в прыжке. Штрафной бросок. </w:t>
            </w:r>
            <w:r w:rsidRPr="00F80299">
              <w:rPr>
                <w:rFonts w:ascii="Times New Roman" w:hAnsi="Times New Roman"/>
                <w:spacing w:val="-2"/>
              </w:rPr>
              <w:t xml:space="preserve">Позиционное нападение и личная защита в игровых </w:t>
            </w:r>
            <w:r w:rsidRPr="00F80299">
              <w:rPr>
                <w:rFonts w:ascii="Times New Roman" w:hAnsi="Times New Roman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</w:rPr>
              <w:t xml:space="preserve">(3 х 3). </w:t>
            </w:r>
            <w:r w:rsidRPr="00F80299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88" w:lineRule="exact"/>
              <w:ind w:hanging="19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2"/>
              </w:rPr>
              <w:t xml:space="preserve">вилам; применять в игре </w:t>
            </w:r>
            <w:r w:rsidRPr="00F80299">
              <w:rPr>
                <w:rFonts w:ascii="Times New Roman" w:hAnsi="Times New Roman"/>
                <w:spacing w:val="-1"/>
              </w:rPr>
              <w:t>технические приемы.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6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17/17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2"/>
              </w:rPr>
              <w:t>Сочетание приемов передвижений и остановок.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3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2"/>
              </w:rPr>
              <w:t>двумя руками от головы в прыжке. Штрафной бро</w:t>
            </w:r>
            <w:r w:rsidRPr="00F80299">
              <w:rPr>
                <w:rFonts w:ascii="Times New Roman" w:hAnsi="Times New Roman"/>
                <w:spacing w:val="-3"/>
              </w:rPr>
              <w:t>сок. Позиционное нападение со сменой мест. Учеб</w:t>
            </w:r>
            <w:r w:rsidRPr="00F80299">
              <w:rPr>
                <w:rFonts w:ascii="Times New Roman" w:hAnsi="Times New Roman"/>
                <w:spacing w:val="-1"/>
              </w:rPr>
              <w:t>ная игра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2"/>
              </w:rPr>
              <w:t xml:space="preserve">вилам; применять в игре </w:t>
            </w:r>
            <w:r w:rsidRPr="00F80299">
              <w:rPr>
                <w:rFonts w:ascii="Times New Roman" w:hAnsi="Times New Roman"/>
                <w:spacing w:val="-1"/>
              </w:rPr>
              <w:t>технические приемы.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6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18/18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 xml:space="preserve">Зачет. Штрафной </w:t>
            </w:r>
            <w:r w:rsidRPr="00F80299">
              <w:rPr>
                <w:rFonts w:ascii="Times New Roman" w:hAnsi="Times New Roman"/>
                <w:spacing w:val="-6"/>
              </w:rPr>
              <w:lastRenderedPageBreak/>
              <w:t xml:space="preserve">бросок. 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8"/>
              </w:rPr>
              <w:t>Зачет.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</w:rPr>
            </w:pPr>
            <w:r w:rsidRPr="00F80299">
              <w:rPr>
                <w:rFonts w:ascii="Times New Roman" w:hAnsi="Times New Roman"/>
                <w:i/>
                <w:spacing w:val="-2"/>
                <w:u w:val="single"/>
              </w:rPr>
              <w:t>Контрольный норматив: Штрафной бросок, количество попаданий из 10 бросков.</w:t>
            </w:r>
            <w:r w:rsidRPr="00F80299">
              <w:rPr>
                <w:rFonts w:ascii="Times New Roman" w:hAnsi="Times New Roman"/>
                <w:spacing w:val="-2"/>
              </w:rPr>
              <w:t xml:space="preserve"> </w:t>
            </w:r>
            <w:r w:rsidRPr="00F80299">
              <w:rPr>
                <w:rFonts w:ascii="Times New Roman" w:hAnsi="Times New Roman"/>
                <w:spacing w:val="-2"/>
              </w:rPr>
              <w:lastRenderedPageBreak/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3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2"/>
              </w:rPr>
              <w:t xml:space="preserve">двумя руками от головы в прыжке. </w:t>
            </w:r>
            <w:r w:rsidRPr="00F80299">
              <w:rPr>
                <w:rFonts w:ascii="Times New Roman" w:hAnsi="Times New Roman"/>
                <w:spacing w:val="-3"/>
              </w:rPr>
              <w:t>Позиционное нападение со сменой мест. Учеб</w:t>
            </w:r>
            <w:r w:rsidRPr="00F80299">
              <w:rPr>
                <w:rFonts w:ascii="Times New Roman" w:hAnsi="Times New Roman"/>
                <w:spacing w:val="-1"/>
              </w:rPr>
              <w:t>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lastRenderedPageBreak/>
              <w:t xml:space="preserve">М.: 5 – </w:t>
            </w:r>
            <w:r w:rsidRPr="00F80299">
              <w:rPr>
                <w:rFonts w:ascii="Times New Roman" w:hAnsi="Times New Roman"/>
                <w:lang w:val="en-US"/>
              </w:rPr>
              <w:t>6</w:t>
            </w:r>
            <w:r w:rsidRPr="00F80299">
              <w:rPr>
                <w:rFonts w:ascii="Times New Roman" w:hAnsi="Times New Roman"/>
              </w:rPr>
              <w:t>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 – 5;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lastRenderedPageBreak/>
              <w:t>3 – 4.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 xml:space="preserve">Д.: 5 – </w:t>
            </w:r>
            <w:r w:rsidRPr="00F80299">
              <w:rPr>
                <w:rFonts w:ascii="Times New Roman" w:hAnsi="Times New Roman"/>
                <w:lang w:val="en-US"/>
              </w:rPr>
              <w:t>5</w:t>
            </w:r>
            <w:r w:rsidRPr="00F80299">
              <w:rPr>
                <w:rFonts w:ascii="Times New Roman" w:hAnsi="Times New Roman"/>
              </w:rPr>
              <w:t>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4 – 4;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3 – 3.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lastRenderedPageBreak/>
              <w:t xml:space="preserve">Уметь: </w:t>
            </w:r>
            <w:r w:rsidRPr="00F80299">
              <w:rPr>
                <w:rFonts w:ascii="Times New Roman" w:hAnsi="Times New Roman"/>
                <w:iCs/>
              </w:rPr>
              <w:t>выполнять</w:t>
            </w:r>
            <w:r w:rsidRPr="00F80299">
              <w:rPr>
                <w:rFonts w:ascii="Times New Roman" w:hAnsi="Times New Roman"/>
                <w:i/>
                <w:iCs/>
              </w:rPr>
              <w:t xml:space="preserve"> </w:t>
            </w:r>
            <w:r w:rsidRPr="00F80299">
              <w:rPr>
                <w:rFonts w:ascii="Times New Roman" w:hAnsi="Times New Roman"/>
                <w:iCs/>
              </w:rPr>
              <w:lastRenderedPageBreak/>
              <w:t xml:space="preserve">штрафные броски; </w:t>
            </w:r>
            <w:r w:rsidRPr="00F80299">
              <w:rPr>
                <w:rFonts w:ascii="Times New Roman" w:hAnsi="Times New Roman"/>
                <w:spacing w:val="-1"/>
              </w:rPr>
              <w:t>применять в игре технические приемы.</w:t>
            </w:r>
          </w:p>
        </w:tc>
        <w:tc>
          <w:tcPr>
            <w:tcW w:w="1134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lastRenderedPageBreak/>
              <w:t>6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19/19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"/>
              </w:rPr>
              <w:t>Бросок одной рукой от плеча в прыжке.</w:t>
            </w:r>
            <w:r w:rsidRPr="00F80299">
              <w:rPr>
                <w:rFonts w:ascii="Times New Roman" w:hAnsi="Times New Roman"/>
              </w:rPr>
              <w:t xml:space="preserve"> Учебная игра.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8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F80299">
              <w:rPr>
                <w:rFonts w:ascii="Times New Roman" w:hAnsi="Times New Roman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</w:rPr>
              <w:t xml:space="preserve">(2 х 2). </w:t>
            </w:r>
            <w:r w:rsidRPr="00F80299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1"/>
              </w:rPr>
              <w:t>вилам; применять в игре технические приемы</w:t>
            </w:r>
          </w:p>
        </w:tc>
        <w:tc>
          <w:tcPr>
            <w:tcW w:w="1134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7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20/20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Позиционное нападение и личная защита в игровых взаимодействиях (2 х 2). Учебная игра.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8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F80299">
              <w:rPr>
                <w:rFonts w:ascii="Times New Roman" w:hAnsi="Times New Roman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</w:rPr>
              <w:t xml:space="preserve">(2 х 2). </w:t>
            </w:r>
            <w:r w:rsidRPr="00F80299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</w:rPr>
              <w:t xml:space="preserve">Уметь: </w:t>
            </w:r>
            <w:r w:rsidRPr="00F80299">
              <w:rPr>
                <w:rFonts w:ascii="Times New Roman" w:hAnsi="Times New Roman"/>
              </w:rPr>
              <w:t>играть в баскет</w:t>
            </w:r>
            <w:r w:rsidRPr="00F80299">
              <w:rPr>
                <w:rFonts w:ascii="Times New Roman" w:hAnsi="Times New Roman"/>
                <w:spacing w:val="-3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1"/>
              </w:rPr>
              <w:t>вилам.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7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21/21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Технические приемы в игре.</w:t>
            </w:r>
            <w:r w:rsidRPr="00F80299">
              <w:rPr>
                <w:rFonts w:ascii="Times New Roman" w:hAnsi="Times New Roman"/>
              </w:rPr>
              <w:t xml:space="preserve"> Учебная игра.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F80299">
              <w:rPr>
                <w:rFonts w:ascii="Times New Roman" w:hAnsi="Times New Roman"/>
                <w:spacing w:val="-4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  <w:spacing w:val="-4"/>
              </w:rPr>
              <w:t xml:space="preserve">(3 х 3). </w:t>
            </w:r>
            <w:r w:rsidRPr="00F80299">
              <w:rPr>
                <w:rFonts w:ascii="Times New Roman" w:hAnsi="Times New Roman"/>
                <w:spacing w:val="-4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 xml:space="preserve">Оценка техники </w:t>
            </w:r>
            <w:r w:rsidRPr="00F80299">
              <w:rPr>
                <w:rFonts w:ascii="Times New Roman" w:hAnsi="Times New Roman"/>
                <w:spacing w:val="-7"/>
              </w:rPr>
              <w:t xml:space="preserve">броска одной </w:t>
            </w:r>
            <w:r w:rsidRPr="00F80299">
              <w:rPr>
                <w:rFonts w:ascii="Times New Roman" w:hAnsi="Times New Roman"/>
                <w:spacing w:val="-5"/>
              </w:rPr>
              <w:t xml:space="preserve">рукой от плеча </w:t>
            </w:r>
            <w:r w:rsidRPr="00F80299">
              <w:rPr>
                <w:rFonts w:ascii="Times New Roman" w:hAnsi="Times New Roman"/>
                <w:spacing w:val="-7"/>
              </w:rPr>
              <w:t>в прыжке.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применять в игре технические приемы.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7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22/22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Технические приемы в игре.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8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F80299">
              <w:rPr>
                <w:rFonts w:ascii="Times New Roman" w:hAnsi="Times New Roman"/>
                <w:spacing w:val="-3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  <w:spacing w:val="-3"/>
              </w:rPr>
              <w:t xml:space="preserve">(4 х4). </w:t>
            </w:r>
            <w:r w:rsidRPr="00F80299">
              <w:rPr>
                <w:rFonts w:ascii="Times New Roman" w:hAnsi="Times New Roman"/>
                <w:spacing w:val="-3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0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играть в баскет</w:t>
            </w:r>
            <w:r w:rsidRPr="00F80299">
              <w:rPr>
                <w:rFonts w:ascii="Times New Roman" w:hAnsi="Times New Roman"/>
                <w:spacing w:val="-7"/>
              </w:rPr>
              <w:t>бол по упрощенным пра</w:t>
            </w:r>
            <w:r w:rsidRPr="00F80299">
              <w:rPr>
                <w:rFonts w:ascii="Times New Roman" w:hAnsi="Times New Roman"/>
                <w:spacing w:val="-5"/>
              </w:rPr>
              <w:t>вилам.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8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23/23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Баскетбол.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 xml:space="preserve">Позиционное нападение и личная защита в игровых </w:t>
            </w:r>
            <w:r w:rsidRPr="00F80299">
              <w:rPr>
                <w:rFonts w:ascii="Times New Roman" w:hAnsi="Times New Roman"/>
                <w:spacing w:val="-3"/>
              </w:rPr>
              <w:t>взаимодействиях (4х4).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8"/>
              </w:rPr>
              <w:t>Совершенст</w:t>
            </w:r>
            <w:r w:rsidRPr="00F80299">
              <w:rPr>
                <w:rFonts w:ascii="Times New Roman" w:hAnsi="Times New Roman"/>
                <w:spacing w:val="-7"/>
              </w:rPr>
              <w:t>вование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F80299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F80299">
              <w:rPr>
                <w:rFonts w:ascii="Times New Roman" w:hAnsi="Times New Roman"/>
                <w:spacing w:val="-3"/>
              </w:rPr>
              <w:t xml:space="preserve">взаимодействиях </w:t>
            </w:r>
            <w:r w:rsidRPr="00F80299">
              <w:rPr>
                <w:rFonts w:ascii="Times New Roman" w:hAnsi="Times New Roman"/>
                <w:i/>
                <w:iCs/>
                <w:spacing w:val="-3"/>
              </w:rPr>
              <w:t xml:space="preserve">(4 х4). </w:t>
            </w:r>
            <w:r w:rsidRPr="00F80299">
              <w:rPr>
                <w:rFonts w:ascii="Times New Roman" w:hAnsi="Times New Roman"/>
                <w:spacing w:val="-3"/>
              </w:rPr>
              <w:t>Учебная игра.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0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6"/>
              </w:rPr>
              <w:t xml:space="preserve">применять в игре </w:t>
            </w:r>
            <w:r w:rsidRPr="00F80299">
              <w:rPr>
                <w:rFonts w:ascii="Times New Roman" w:hAnsi="Times New Roman"/>
                <w:spacing w:val="-5"/>
              </w:rPr>
              <w:t>технические приемы.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8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lastRenderedPageBreak/>
              <w:t>24/24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Волейбол.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Сочетание перемещений и приемов.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F80299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6"/>
              </w:rPr>
              <w:t>четание приемов передач сверху и снизу.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6"/>
              </w:rPr>
              <w:t>Учебная игра волейбол 6х6.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0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применять в игре технические приемы.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8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rPr>
          <w:trHeight w:val="1487"/>
        </w:trPr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25/25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Волейбол.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Передача мяча через сетку с перемещением.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6"/>
              </w:rPr>
              <w:t>четание приемов передач. Учебная игра волейбол 6х6.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0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играть волейбол; выполнять передачи мяча через сетку.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9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26/26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Волейбол.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Прием мяча снизу после подачи. Зачет</w:t>
            </w:r>
            <w:r w:rsidRPr="00F80299">
              <w:rPr>
                <w:rFonts w:ascii="Times New Roman" w:hAnsi="Times New Roman"/>
                <w:b/>
              </w:rPr>
              <w:t xml:space="preserve">. </w:t>
            </w:r>
            <w:r w:rsidRPr="00F80299">
              <w:rPr>
                <w:rFonts w:ascii="Times New Roman" w:hAnsi="Times New Roman"/>
              </w:rPr>
              <w:t xml:space="preserve">Подтягивание на перекладине. 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4"/>
              </w:rPr>
              <w:t>Со</w:t>
            </w:r>
            <w:r w:rsidRPr="00F80299">
              <w:rPr>
                <w:rFonts w:ascii="Times New Roman" w:hAnsi="Times New Roman"/>
                <w:spacing w:val="-6"/>
              </w:rPr>
              <w:t xml:space="preserve">четание приемов передач. Сочетание  приемов  мяча после подачи сверху, снизу. Выполнение техники нижней прямой подачи. Выполнение подачи на точность в зоны 1,5,6. </w:t>
            </w:r>
            <w:r w:rsidRPr="00F80299">
              <w:rPr>
                <w:rFonts w:ascii="Times New Roman" w:hAnsi="Times New Roman"/>
                <w:i/>
                <w:spacing w:val="-4"/>
                <w:u w:val="single"/>
              </w:rPr>
              <w:t xml:space="preserve">Контрольный норматив: подтягивание на перекладине юноши (высокая), девушки (низкая), количество раз.  </w:t>
            </w:r>
            <w:r w:rsidRPr="00F80299">
              <w:rPr>
                <w:rFonts w:ascii="Times New Roman" w:hAnsi="Times New Roman"/>
                <w:spacing w:val="-4"/>
              </w:rPr>
              <w:t xml:space="preserve">Учебно – тренировочная игра с заданиями. 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</w:rPr>
            </w:pPr>
            <w:r w:rsidRPr="00F80299">
              <w:rPr>
                <w:rFonts w:ascii="Times New Roman" w:hAnsi="Times New Roman"/>
                <w:spacing w:val="-11"/>
              </w:rPr>
              <w:t>М.: 5 – 10;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</w:rPr>
            </w:pPr>
            <w:r w:rsidRPr="00F80299">
              <w:rPr>
                <w:rFonts w:ascii="Times New Roman" w:hAnsi="Times New Roman"/>
                <w:spacing w:val="-11"/>
              </w:rPr>
              <w:t>4 – 8;  3 – 6;</w:t>
            </w:r>
          </w:p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</w:rPr>
            </w:pPr>
            <w:r w:rsidRPr="00F80299">
              <w:rPr>
                <w:rFonts w:ascii="Times New Roman" w:hAnsi="Times New Roman"/>
                <w:spacing w:val="-11"/>
              </w:rPr>
              <w:t>Д.: 5 – 18;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11"/>
              </w:rPr>
              <w:t>4 – 11;  3 – 10.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4"/>
              </w:rPr>
              <w:t xml:space="preserve">Уметь: </w:t>
            </w:r>
            <w:r w:rsidRPr="00F80299">
              <w:rPr>
                <w:rFonts w:ascii="Times New Roman" w:hAnsi="Times New Roman"/>
                <w:iCs/>
                <w:spacing w:val="-4"/>
              </w:rPr>
              <w:t xml:space="preserve">подтягиваться на перекладине из виса на  руках;  </w:t>
            </w:r>
            <w:r w:rsidRPr="00F80299">
              <w:rPr>
                <w:rFonts w:ascii="Times New Roman" w:hAnsi="Times New Roman"/>
                <w:i/>
                <w:iCs/>
                <w:spacing w:val="-4"/>
              </w:rPr>
              <w:t xml:space="preserve"> </w:t>
            </w:r>
            <w:r w:rsidRPr="00F80299">
              <w:rPr>
                <w:rFonts w:ascii="Times New Roman" w:hAnsi="Times New Roman"/>
                <w:spacing w:val="-6"/>
              </w:rPr>
              <w:t xml:space="preserve">применять в игре </w:t>
            </w:r>
            <w:r w:rsidRPr="00F80299">
              <w:rPr>
                <w:rFonts w:ascii="Times New Roman" w:hAnsi="Times New Roman"/>
                <w:spacing w:val="-5"/>
              </w:rPr>
              <w:t xml:space="preserve">технические приемы. 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9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F80299" w:rsidTr="00BA60DF">
        <w:trPr>
          <w:trHeight w:val="767"/>
        </w:trPr>
        <w:tc>
          <w:tcPr>
            <w:tcW w:w="568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27/27</w:t>
            </w:r>
          </w:p>
        </w:tc>
        <w:tc>
          <w:tcPr>
            <w:tcW w:w="2126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80299">
              <w:rPr>
                <w:rFonts w:ascii="Times New Roman" w:hAnsi="Times New Roman"/>
                <w:b/>
              </w:rPr>
              <w:t>Волейбол.</w:t>
            </w:r>
          </w:p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Нижняя прямая подача (повторение).</w:t>
            </w:r>
          </w:p>
        </w:tc>
        <w:tc>
          <w:tcPr>
            <w:tcW w:w="851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394" w:type="dxa"/>
          </w:tcPr>
          <w:p w:rsidR="00F7203E" w:rsidRPr="00F80299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spacing w:val="-4"/>
              </w:rPr>
              <w:t>Сочетание приемов передвижений и остановок. Со</w:t>
            </w:r>
            <w:r w:rsidRPr="00F80299">
              <w:rPr>
                <w:rFonts w:ascii="Times New Roman" w:hAnsi="Times New Roman"/>
                <w:spacing w:val="-6"/>
              </w:rPr>
              <w:t>четание приемов передач. Приемы  мяча после подачи. Выполнение техники нижней прямой подачи. Выполнение подачи на точность в зоны 1,5,6.</w:t>
            </w:r>
          </w:p>
        </w:tc>
        <w:tc>
          <w:tcPr>
            <w:tcW w:w="1701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</w:rPr>
            </w:pPr>
            <w:r w:rsidRPr="00F80299">
              <w:rPr>
                <w:rFonts w:ascii="Times New Roman" w:hAnsi="Times New Roman"/>
                <w:spacing w:val="-10"/>
              </w:rPr>
              <w:t>Текущий</w:t>
            </w:r>
          </w:p>
        </w:tc>
        <w:tc>
          <w:tcPr>
            <w:tcW w:w="1843" w:type="dxa"/>
          </w:tcPr>
          <w:p w:rsidR="00F7203E" w:rsidRPr="00F80299" w:rsidRDefault="00F7203E" w:rsidP="00BA60DF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  <w:i/>
                <w:iCs/>
                <w:spacing w:val="-5"/>
              </w:rPr>
              <w:t xml:space="preserve">Уметь: </w:t>
            </w:r>
            <w:r w:rsidRPr="00F80299">
              <w:rPr>
                <w:rFonts w:ascii="Times New Roman" w:hAnsi="Times New Roman"/>
                <w:spacing w:val="-5"/>
              </w:rPr>
              <w:t>играть волейбол</w:t>
            </w:r>
            <w:r w:rsidRPr="00F80299">
              <w:rPr>
                <w:rFonts w:ascii="Times New Roman" w:hAnsi="Times New Roman"/>
                <w:spacing w:val="-6"/>
              </w:rPr>
              <w:t>; выполнять нижнюю прямую подачу.</w:t>
            </w:r>
          </w:p>
        </w:tc>
        <w:tc>
          <w:tcPr>
            <w:tcW w:w="1140" w:type="dxa"/>
            <w:gridSpan w:val="2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9 неделя</w:t>
            </w:r>
          </w:p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80299">
              <w:rPr>
                <w:rFonts w:ascii="Times New Roman" w:hAnsi="Times New Roman"/>
              </w:rPr>
              <w:t>октябрь</w:t>
            </w:r>
          </w:p>
        </w:tc>
        <w:tc>
          <w:tcPr>
            <w:tcW w:w="986" w:type="dxa"/>
          </w:tcPr>
          <w:p w:rsidR="00F7203E" w:rsidRPr="00F80299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7203E" w:rsidRDefault="00F7203E" w:rsidP="00F7203E"/>
    <w:p w:rsidR="00F7203E" w:rsidRDefault="00F7203E" w:rsidP="00F7203E"/>
    <w:p w:rsidR="003651C5" w:rsidRDefault="003651C5" w:rsidP="00345A6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3651C5" w:rsidRDefault="003651C5" w:rsidP="00345A6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3651C5" w:rsidRDefault="003651C5" w:rsidP="00345A6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3651C5" w:rsidRDefault="003651C5" w:rsidP="00345A6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7784F" w:rsidRDefault="00F7784F" w:rsidP="00F7784F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AD14F7" w:rsidRDefault="00AD14F7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D14F7" w:rsidRDefault="00AD14F7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D14F7" w:rsidRDefault="00AD14F7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D14F7" w:rsidRDefault="00AD14F7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D14F7" w:rsidRDefault="00AD14F7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D14F7" w:rsidRDefault="00AD14F7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45A67" w:rsidRPr="002858EF" w:rsidRDefault="00F63C2C" w:rsidP="00F7784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8EF">
        <w:rPr>
          <w:rFonts w:ascii="Times New Roman" w:hAnsi="Times New Roman"/>
          <w:b/>
          <w:sz w:val="28"/>
          <w:szCs w:val="28"/>
        </w:rPr>
        <w:lastRenderedPageBreak/>
        <w:t>9 класс (1</w:t>
      </w:r>
      <w:r w:rsidR="00345A67" w:rsidRPr="002858EF">
        <w:rPr>
          <w:rFonts w:ascii="Times New Roman" w:hAnsi="Times New Roman"/>
          <w:b/>
          <w:sz w:val="28"/>
          <w:szCs w:val="28"/>
        </w:rPr>
        <w:t xml:space="preserve"> четверть)</w:t>
      </w:r>
    </w:p>
    <w:p w:rsidR="00A62761" w:rsidRPr="002858EF" w:rsidRDefault="00A62761" w:rsidP="00345A67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148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3260"/>
        <w:gridCol w:w="2410"/>
        <w:gridCol w:w="1842"/>
        <w:gridCol w:w="1701"/>
        <w:gridCol w:w="1276"/>
        <w:gridCol w:w="851"/>
        <w:gridCol w:w="850"/>
      </w:tblGrid>
      <w:tr w:rsidR="002858EF" w:rsidRPr="002858EF" w:rsidTr="00E47F81">
        <w:tc>
          <w:tcPr>
            <w:tcW w:w="567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7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260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Виды учебной деятельности</w:t>
            </w:r>
          </w:p>
        </w:tc>
        <w:tc>
          <w:tcPr>
            <w:tcW w:w="2410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842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 xml:space="preserve"> Ожидаемый результат</w:t>
            </w:r>
          </w:p>
        </w:tc>
        <w:tc>
          <w:tcPr>
            <w:tcW w:w="1701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Виды</w:t>
            </w:r>
          </w:p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контроля,</w:t>
            </w:r>
          </w:p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измерители</w:t>
            </w:r>
          </w:p>
        </w:tc>
        <w:tc>
          <w:tcPr>
            <w:tcW w:w="1276" w:type="dxa"/>
            <w:vMerge w:val="restart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Дом.</w:t>
            </w:r>
          </w:p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1701" w:type="dxa"/>
            <w:gridSpan w:val="2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2858EF" w:rsidRPr="002858EF" w:rsidTr="00E47F81">
        <w:tc>
          <w:tcPr>
            <w:tcW w:w="567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A62761" w:rsidRPr="002858EF" w:rsidRDefault="00A62761" w:rsidP="005F3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A62761" w:rsidRPr="002858EF" w:rsidRDefault="00A62761" w:rsidP="005F3E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2858EF" w:rsidRPr="002858EF" w:rsidTr="00E47F81">
        <w:tc>
          <w:tcPr>
            <w:tcW w:w="567" w:type="dxa"/>
          </w:tcPr>
          <w:p w:rsidR="006E6632" w:rsidRPr="002858EF" w:rsidRDefault="006E663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E663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4E38C6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Инструктаж по ТБ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. </w:t>
            </w:r>
            <w:r w:rsidR="000D37C6" w:rsidRPr="002858EF">
              <w:rPr>
                <w:rFonts w:ascii="Times New Roman" w:hAnsi="Times New Roman"/>
                <w:sz w:val="24"/>
                <w:szCs w:val="24"/>
              </w:rPr>
              <w:t>Низкий старт и стартовый разгон.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E6632" w:rsidRPr="002858EF" w:rsidRDefault="00023EA2" w:rsidP="000D37C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Инструктаж по ТБ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. </w:t>
            </w:r>
            <w:r w:rsidR="000D37C6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Повторение строевых команд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. </w:t>
            </w:r>
            <w:r w:rsidR="006E6632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Низкий старт </w:t>
            </w:r>
            <w:r w:rsidR="006E6632"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 xml:space="preserve">(до 30 м). </w:t>
            </w:r>
            <w:r w:rsidR="006E6632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Стартовый разгон. Бег по</w:t>
            </w:r>
            <w:r w:rsidR="006E6632" w:rsidRPr="002858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6632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дистанции </w:t>
            </w:r>
            <w:r w:rsidR="006E6632"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 xml:space="preserve">(70-80 м). </w:t>
            </w:r>
            <w:r w:rsidR="006E6632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Развитие скоростных качеств.</w:t>
            </w:r>
            <w:r w:rsidR="000D37C6"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Бег до 2мин. </w:t>
            </w:r>
            <w:r w:rsidR="006E6632" w:rsidRPr="002858E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6E6632" w:rsidRPr="002858EF" w:rsidRDefault="006E663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Вводный</w:t>
            </w:r>
            <w:r w:rsidR="00E47F81">
              <w:rPr>
                <w:rFonts w:ascii="Times New Roman" w:hAnsi="Times New Roman"/>
                <w:spacing w:val="-10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6E6632" w:rsidRPr="002858EF" w:rsidRDefault="006E663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бегать с низкого</w:t>
            </w:r>
          </w:p>
          <w:p w:rsidR="006E6632" w:rsidRPr="002858EF" w:rsidRDefault="006E663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старта с максимальной</w:t>
            </w:r>
          </w:p>
          <w:p w:rsidR="006E6632" w:rsidRPr="002858EF" w:rsidRDefault="006E6632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скоростью </w:t>
            </w:r>
            <w:r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(60 м</w:t>
            </w:r>
            <w:r w:rsidR="000D37C6"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).</w:t>
            </w:r>
          </w:p>
        </w:tc>
        <w:tc>
          <w:tcPr>
            <w:tcW w:w="1701" w:type="dxa"/>
          </w:tcPr>
          <w:p w:rsidR="006E6632" w:rsidRPr="002858EF" w:rsidRDefault="006E663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6E6632" w:rsidRPr="002858EF" w:rsidRDefault="006E663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Ком</w:t>
            </w:r>
            <w:r w:rsidR="002858EF">
              <w:rPr>
                <w:rFonts w:ascii="Times New Roman" w:hAnsi="Times New Roman"/>
                <w:spacing w:val="-13"/>
                <w:sz w:val="24"/>
                <w:szCs w:val="24"/>
              </w:rPr>
              <w:t>плекс УГГ.</w:t>
            </w:r>
          </w:p>
        </w:tc>
        <w:tc>
          <w:tcPr>
            <w:tcW w:w="851" w:type="dxa"/>
          </w:tcPr>
          <w:p w:rsidR="006E6632" w:rsidRPr="002858EF" w:rsidRDefault="006E663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E6632" w:rsidRPr="002858EF" w:rsidRDefault="006E663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4876E3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Зачет. Бег 30 м. с высокого старта. </w:t>
            </w:r>
            <w:r w:rsidR="000D37C6" w:rsidRPr="002858EF">
              <w:rPr>
                <w:rFonts w:ascii="Times New Roman" w:hAnsi="Times New Roman"/>
                <w:sz w:val="24"/>
                <w:szCs w:val="24"/>
              </w:rPr>
              <w:t>Низкий старт и стартовый разгон.</w:t>
            </w:r>
          </w:p>
          <w:p w:rsidR="00023EA2" w:rsidRPr="002858EF" w:rsidRDefault="000D37C6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Техника передачи эстафеты сверху.</w:t>
            </w:r>
          </w:p>
        </w:tc>
        <w:tc>
          <w:tcPr>
            <w:tcW w:w="3260" w:type="dxa"/>
          </w:tcPr>
          <w:p w:rsidR="00023EA2" w:rsidRPr="002858EF" w:rsidRDefault="004876E3" w:rsidP="000D37C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spacing w:val="-3"/>
                <w:sz w:val="24"/>
                <w:szCs w:val="24"/>
                <w:u w:val="single"/>
              </w:rPr>
              <w:t>Контрольный норматив: Бег 30 м. с высокого старта.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Специальные беговые упражнения. </w:t>
            </w:r>
            <w:r w:rsidR="00023EA2"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Низкий старт </w:t>
            </w:r>
            <w:r w:rsidR="00023EA2"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(до 30 м). </w:t>
            </w:r>
            <w:r w:rsidR="00023EA2"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Бег по дистанции </w:t>
            </w:r>
            <w:r w:rsidR="00023EA2"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>(70-80 м).</w:t>
            </w:r>
            <w:r w:rsidR="000D37C6"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Эстафетный бег.</w:t>
            </w:r>
            <w:r w:rsidR="00023EA2" w:rsidRPr="002858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D37C6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Бег до 4 мин по беговой дорожке.</w:t>
            </w:r>
          </w:p>
        </w:tc>
        <w:tc>
          <w:tcPr>
            <w:tcW w:w="2410" w:type="dxa"/>
          </w:tcPr>
          <w:p w:rsidR="00023EA2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Уметь: </w:t>
            </w:r>
            <w:r w:rsidR="004876E3"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бегать с высокого 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старта с максимальной</w:t>
            </w:r>
          </w:p>
          <w:p w:rsidR="00023EA2" w:rsidRPr="002858EF" w:rsidRDefault="00023EA2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скоростью </w:t>
            </w:r>
            <w:r w:rsidR="004876E3"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(3</w:t>
            </w:r>
            <w:r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0 м</w:t>
            </w:r>
            <w:r w:rsidR="00E47F81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).</w:t>
            </w:r>
          </w:p>
        </w:tc>
        <w:tc>
          <w:tcPr>
            <w:tcW w:w="1701" w:type="dxa"/>
          </w:tcPr>
          <w:p w:rsidR="004876E3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М.: 5 - 4,9 с.;</w:t>
            </w:r>
          </w:p>
          <w:p w:rsidR="004876E3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4 – 5,4 с.;</w:t>
            </w:r>
          </w:p>
          <w:p w:rsidR="00023EA2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3 – 5,5 с.;</w:t>
            </w:r>
          </w:p>
          <w:p w:rsidR="004876E3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Д.: 5 – 5,1 с.;</w:t>
            </w:r>
          </w:p>
          <w:p w:rsidR="004876E3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4 – 5,8 с.;</w:t>
            </w:r>
          </w:p>
          <w:p w:rsidR="004876E3" w:rsidRPr="002858EF" w:rsidRDefault="004876E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3 – 5,9 с.</w:t>
            </w:r>
          </w:p>
        </w:tc>
        <w:tc>
          <w:tcPr>
            <w:tcW w:w="1276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Ком</w:t>
            </w:r>
            <w:r w:rsidR="002858EF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плекс УГГ. </w:t>
            </w:r>
          </w:p>
        </w:tc>
        <w:tc>
          <w:tcPr>
            <w:tcW w:w="851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4876E3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Зачет. Прыж</w:t>
            </w:r>
            <w:r w:rsidR="00114F45" w:rsidRPr="002858EF">
              <w:rPr>
                <w:rFonts w:ascii="Times New Roman" w:hAnsi="Times New Roman"/>
                <w:sz w:val="24"/>
                <w:szCs w:val="24"/>
              </w:rPr>
              <w:t>ок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 в длину с места. </w:t>
            </w:r>
            <w:r w:rsidR="000D37C6" w:rsidRPr="002858EF">
              <w:rPr>
                <w:rFonts w:ascii="Times New Roman" w:hAnsi="Times New Roman"/>
                <w:sz w:val="24"/>
                <w:szCs w:val="24"/>
              </w:rPr>
              <w:t>Низкий старт и стартовый разгон.</w:t>
            </w:r>
          </w:p>
          <w:p w:rsidR="00023EA2" w:rsidRPr="002858EF" w:rsidRDefault="000D37C6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Техника передачи эстафеты сверху.</w:t>
            </w:r>
          </w:p>
        </w:tc>
        <w:tc>
          <w:tcPr>
            <w:tcW w:w="3260" w:type="dxa"/>
          </w:tcPr>
          <w:p w:rsidR="00023EA2" w:rsidRPr="002858EF" w:rsidRDefault="00114F45" w:rsidP="000D37C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spacing w:val="-3"/>
                <w:sz w:val="24"/>
                <w:szCs w:val="24"/>
                <w:u w:val="single"/>
              </w:rPr>
              <w:t>Контрольный норматив: Прыжок в длину с места.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Специальные беговые упражнения. </w:t>
            </w:r>
            <w:r w:rsidR="00023EA2"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Низкий старт </w:t>
            </w:r>
            <w:r w:rsidR="00023EA2"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(до 30 м). </w:t>
            </w:r>
            <w:r w:rsidR="00023EA2"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Бег по дистанции </w:t>
            </w:r>
            <w:r w:rsidR="00023EA2"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>(70-80 м).</w:t>
            </w:r>
            <w:r w:rsidR="00023EA2" w:rsidRPr="002858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Эстафетный бег. </w:t>
            </w:r>
            <w:r w:rsidR="000D37C6"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Бег до 6 мин по беговой дорожке. </w:t>
            </w:r>
          </w:p>
        </w:tc>
        <w:tc>
          <w:tcPr>
            <w:tcW w:w="2410" w:type="dxa"/>
          </w:tcPr>
          <w:p w:rsidR="00023EA2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>Уметь:</w:t>
            </w:r>
            <w:r w:rsidR="00114F45"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="00114F45" w:rsidRPr="002858EF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>выполнять</w:t>
            </w:r>
            <w:r w:rsidR="00114F45"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="00114F45" w:rsidRPr="002858EF">
              <w:rPr>
                <w:rFonts w:ascii="Times New Roman" w:hAnsi="Times New Roman"/>
                <w:iCs/>
                <w:spacing w:val="-2"/>
                <w:sz w:val="24"/>
                <w:szCs w:val="24"/>
              </w:rPr>
              <w:t>прыжок в длину с места;</w:t>
            </w:r>
            <w:r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бегать с низкого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старта с максимальной</w:t>
            </w:r>
          </w:p>
          <w:p w:rsidR="00023EA2" w:rsidRPr="002858EF" w:rsidRDefault="00023EA2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скоростью </w:t>
            </w:r>
            <w:r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(60 м</w:t>
            </w:r>
            <w:r w:rsidR="002E414C"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.</w:t>
            </w:r>
            <w:r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023EA2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М.: 5 – 213 см;</w:t>
            </w:r>
          </w:p>
          <w:p w:rsidR="00114F45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4 – 174 см;</w:t>
            </w:r>
          </w:p>
          <w:p w:rsidR="00114F45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5 – 151 см.</w:t>
            </w:r>
          </w:p>
          <w:p w:rsidR="00114F45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Д.: 5 – 183 см;</w:t>
            </w:r>
          </w:p>
          <w:p w:rsidR="00114F45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4 – 154 см;</w:t>
            </w:r>
          </w:p>
          <w:p w:rsidR="00114F45" w:rsidRPr="002858EF" w:rsidRDefault="00114F45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3 – 137 см.</w:t>
            </w:r>
          </w:p>
        </w:tc>
        <w:tc>
          <w:tcPr>
            <w:tcW w:w="1276" w:type="dxa"/>
          </w:tcPr>
          <w:p w:rsidR="00023EA2" w:rsidRPr="002858EF" w:rsidRDefault="00023EA2" w:rsidP="002858E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Ком</w:t>
            </w:r>
            <w:r w:rsidRPr="002858EF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плекс </w:t>
            </w:r>
            <w:r w:rsidR="002858EF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353DD3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Зачет.  Б</w:t>
            </w:r>
            <w:r w:rsidR="002E414C" w:rsidRPr="002858EF">
              <w:rPr>
                <w:rFonts w:ascii="Times New Roman" w:hAnsi="Times New Roman"/>
                <w:sz w:val="24"/>
                <w:szCs w:val="24"/>
              </w:rPr>
              <w:t xml:space="preserve">ег 60 м. с низкого старта. </w:t>
            </w:r>
            <w:r w:rsidR="00023EA2" w:rsidRPr="002858EF">
              <w:rPr>
                <w:rFonts w:ascii="Times New Roman" w:hAnsi="Times New Roman"/>
                <w:sz w:val="24"/>
                <w:szCs w:val="24"/>
              </w:rPr>
              <w:t>Эстафетный бег.</w:t>
            </w:r>
          </w:p>
        </w:tc>
        <w:tc>
          <w:tcPr>
            <w:tcW w:w="3260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Специальные беговые</w:t>
            </w:r>
          </w:p>
          <w:p w:rsidR="002E414C" w:rsidRPr="002858EF" w:rsidRDefault="00023EA2" w:rsidP="002E414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7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упражнения.  </w:t>
            </w:r>
            <w:r w:rsidRPr="002858EF">
              <w:rPr>
                <w:rFonts w:ascii="Times New Roman" w:hAnsi="Times New Roman"/>
                <w:i/>
                <w:spacing w:val="-5"/>
                <w:sz w:val="24"/>
                <w:szCs w:val="24"/>
                <w:u w:val="single"/>
              </w:rPr>
              <w:t xml:space="preserve">Контрольный норматив: </w:t>
            </w:r>
            <w:r w:rsidR="002E414C" w:rsidRPr="002858EF">
              <w:rPr>
                <w:rFonts w:ascii="Times New Roman" w:hAnsi="Times New Roman"/>
                <w:i/>
                <w:spacing w:val="-5"/>
                <w:sz w:val="24"/>
                <w:szCs w:val="24"/>
                <w:u w:val="single"/>
              </w:rPr>
              <w:t xml:space="preserve">Бег 60 м. с низкого старта. 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Эстафетный бег. </w:t>
            </w:r>
            <w:r w:rsidR="002E414C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Бег до 8 мин по беговой дорожке.</w:t>
            </w:r>
          </w:p>
        </w:tc>
        <w:tc>
          <w:tcPr>
            <w:tcW w:w="2410" w:type="dxa"/>
          </w:tcPr>
          <w:p w:rsidR="00023EA2" w:rsidRPr="002858EF" w:rsidRDefault="002E414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2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бегать с низкого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старта с максимальной</w:t>
            </w:r>
          </w:p>
          <w:p w:rsidR="00023EA2" w:rsidRPr="002858EF" w:rsidRDefault="00023EA2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скоростью </w:t>
            </w:r>
            <w:r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(60 м)</w:t>
            </w:r>
            <w:r w:rsidR="002E414C" w:rsidRPr="002858EF">
              <w:rPr>
                <w:rFonts w:ascii="Times New Roman" w:hAnsi="Times New Roman"/>
                <w:i/>
                <w:iCs/>
                <w:spacing w:val="-6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23EA2" w:rsidRPr="002858EF" w:rsidRDefault="002E414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М.: «5» - 8,4</w:t>
            </w:r>
            <w:r w:rsidR="00023EA2"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с.;</w:t>
            </w:r>
          </w:p>
          <w:p w:rsidR="00023EA2" w:rsidRPr="002858EF" w:rsidRDefault="002E414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«4» - 9,2</w:t>
            </w:r>
            <w:r w:rsidR="00023EA2"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с.;</w:t>
            </w:r>
          </w:p>
          <w:p w:rsidR="00023EA2" w:rsidRPr="002858EF" w:rsidRDefault="002E414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«3»-10,0</w:t>
            </w:r>
            <w:r w:rsidR="00023EA2" w:rsidRPr="002858EF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 xml:space="preserve"> с.;</w:t>
            </w:r>
          </w:p>
          <w:p w:rsidR="00023EA2" w:rsidRPr="002858EF" w:rsidRDefault="002E414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color w:val="000000"/>
                <w:sz w:val="24"/>
                <w:szCs w:val="24"/>
              </w:rPr>
              <w:t>Д.: «5» -9,4</w:t>
            </w:r>
            <w:r w:rsidR="00023EA2" w:rsidRPr="002858E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с.;</w:t>
            </w:r>
          </w:p>
          <w:p w:rsidR="00023EA2" w:rsidRPr="002858EF" w:rsidRDefault="002E414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«4» - 10,0</w:t>
            </w:r>
            <w:r w:rsidR="00023EA2"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с.;</w:t>
            </w:r>
          </w:p>
          <w:p w:rsidR="00023EA2" w:rsidRPr="002858EF" w:rsidRDefault="002E414C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«3» - 10,5</w:t>
            </w:r>
            <w:r w:rsidR="00023EA2" w:rsidRPr="002858EF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с.</w:t>
            </w:r>
          </w:p>
        </w:tc>
        <w:tc>
          <w:tcPr>
            <w:tcW w:w="1276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Ком</w:t>
            </w:r>
            <w:r w:rsidR="002858EF">
              <w:rPr>
                <w:rFonts w:ascii="Times New Roman" w:hAnsi="Times New Roman"/>
                <w:spacing w:val="-13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27" w:type="dxa"/>
          </w:tcPr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Прыжок в длину с разбега. Метание</w:t>
            </w:r>
          </w:p>
          <w:p w:rsidR="00023EA2" w:rsidRPr="002858EF" w:rsidRDefault="002E414C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мяча 150 гр. с разбега.</w:t>
            </w:r>
          </w:p>
        </w:tc>
        <w:tc>
          <w:tcPr>
            <w:tcW w:w="3260" w:type="dxa"/>
          </w:tcPr>
          <w:p w:rsidR="00023EA2" w:rsidRPr="002858EF" w:rsidRDefault="002E414C" w:rsidP="002E414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Специальные прыжковые </w:t>
            </w:r>
            <w:r w:rsidR="00023EA2"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упражнения. </w:t>
            </w:r>
            <w:r w:rsidR="00023EA2"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Прыжок в длину способом «согнув ноги» с 11-13 бе</w:t>
            </w:r>
            <w:r w:rsidR="00023EA2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говых шагов. Отталкивание. Метание мяча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150 гр. на дальность с места и с  разбега. Бег до 9 мин по беговой дорожке.</w:t>
            </w:r>
          </w:p>
        </w:tc>
        <w:tc>
          <w:tcPr>
            <w:tcW w:w="241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прыгать в длину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 13-15 шагов разбега;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метать мяч на дальность</w:t>
            </w:r>
          </w:p>
          <w:p w:rsidR="00023EA2" w:rsidRPr="002858EF" w:rsidRDefault="00023EA2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с места и с разбега</w:t>
            </w:r>
            <w:r w:rsidR="002E414C" w:rsidRPr="002858EF">
              <w:rPr>
                <w:rFonts w:ascii="Times New Roman" w:hAnsi="Times New Roman"/>
                <w:spacing w:val="-4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2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Прыжок в длину с разбега. Метание</w:t>
            </w:r>
          </w:p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мяча</w:t>
            </w:r>
            <w:r w:rsidR="002E414C" w:rsidRPr="002858EF">
              <w:rPr>
                <w:rFonts w:ascii="Times New Roman" w:hAnsi="Times New Roman"/>
                <w:sz w:val="24"/>
                <w:szCs w:val="24"/>
              </w:rPr>
              <w:t xml:space="preserve"> 150 гр. с разбега.</w:t>
            </w:r>
          </w:p>
        </w:tc>
        <w:tc>
          <w:tcPr>
            <w:tcW w:w="3260" w:type="dxa"/>
          </w:tcPr>
          <w:p w:rsidR="00023EA2" w:rsidRPr="002858EF" w:rsidRDefault="002E414C" w:rsidP="00353DD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Специальные прыжковые</w:t>
            </w:r>
            <w:r w:rsidR="00023EA2"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упражнения.</w:t>
            </w:r>
            <w:r w:rsidR="00023EA2" w:rsidRPr="002858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Прыжок в длину способом «согнув ноги» с 11-13 беговых шагов. Приземление. Метание мяча на дальность с разбега. </w:t>
            </w:r>
            <w:r w:rsidR="00353DD3"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Бег до 10 мин по беговой дорожке.</w:t>
            </w:r>
          </w:p>
        </w:tc>
        <w:tc>
          <w:tcPr>
            <w:tcW w:w="241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прыгать в длину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 13-15 шагов разбега;</w:t>
            </w:r>
          </w:p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метать мяч на дальность</w:t>
            </w:r>
          </w:p>
          <w:p w:rsidR="00023EA2" w:rsidRPr="002858EF" w:rsidRDefault="00023EA2" w:rsidP="00023E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с места и с разбега</w:t>
            </w:r>
            <w:r w:rsidR="00E47F81">
              <w:rPr>
                <w:rFonts w:ascii="Times New Roman" w:hAnsi="Times New Roman"/>
                <w:spacing w:val="-4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2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023EA2" w:rsidRPr="002858EF" w:rsidRDefault="00023EA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023EA2" w:rsidRPr="002858EF" w:rsidRDefault="00353DD3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Зачет. П</w:t>
            </w:r>
            <w:r w:rsidR="00023EA2" w:rsidRPr="002858EF">
              <w:rPr>
                <w:rFonts w:ascii="Times New Roman" w:hAnsi="Times New Roman"/>
                <w:sz w:val="24"/>
                <w:szCs w:val="24"/>
              </w:rPr>
              <w:t>рыжок в длину с разбега. Метание</w:t>
            </w:r>
          </w:p>
          <w:p w:rsidR="00023EA2" w:rsidRPr="002858EF" w:rsidRDefault="00353DD3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м</w:t>
            </w:r>
            <w:r w:rsidR="00023EA2" w:rsidRPr="002858EF">
              <w:rPr>
                <w:rFonts w:ascii="Times New Roman" w:hAnsi="Times New Roman"/>
                <w:sz w:val="24"/>
                <w:szCs w:val="24"/>
              </w:rPr>
              <w:t>яч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а 150 гр. с разбега.</w:t>
            </w:r>
          </w:p>
        </w:tc>
        <w:tc>
          <w:tcPr>
            <w:tcW w:w="3260" w:type="dxa"/>
          </w:tcPr>
          <w:p w:rsidR="00023EA2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spacing w:val="-2"/>
                <w:sz w:val="24"/>
                <w:szCs w:val="24"/>
                <w:u w:val="single"/>
              </w:rPr>
              <w:t>Контрольный норматив: п</w:t>
            </w:r>
            <w:r w:rsidR="00023EA2" w:rsidRPr="002858EF">
              <w:rPr>
                <w:rFonts w:ascii="Times New Roman" w:hAnsi="Times New Roman"/>
                <w:i/>
                <w:spacing w:val="-2"/>
                <w:sz w:val="24"/>
                <w:szCs w:val="24"/>
                <w:u w:val="single"/>
              </w:rPr>
              <w:t>рыжок в длину</w:t>
            </w:r>
            <w:r w:rsidR="00353DD3" w:rsidRPr="002858EF">
              <w:rPr>
                <w:rFonts w:ascii="Times New Roman" w:hAnsi="Times New Roman"/>
                <w:i/>
                <w:spacing w:val="-2"/>
                <w:sz w:val="24"/>
                <w:szCs w:val="24"/>
                <w:u w:val="single"/>
              </w:rPr>
              <w:t xml:space="preserve"> с разбега способом «согнув ноги»,</w:t>
            </w:r>
            <w:r w:rsidR="00023EA2" w:rsidRPr="002858EF">
              <w:rPr>
                <w:rFonts w:ascii="Times New Roman" w:hAnsi="Times New Roman"/>
                <w:i/>
                <w:spacing w:val="-2"/>
                <w:sz w:val="24"/>
                <w:szCs w:val="24"/>
                <w:u w:val="single"/>
              </w:rPr>
              <w:t xml:space="preserve"> на результат. </w:t>
            </w:r>
            <w:r w:rsidR="00023EA2"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Метание мяча </w:t>
            </w:r>
            <w:r w:rsidR="00023EA2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на</w:t>
            </w:r>
            <w:r w:rsidR="00023EA2" w:rsidRPr="002858EF">
              <w:rPr>
                <w:rFonts w:ascii="Times New Roman" w:hAnsi="Times New Roman"/>
                <w:i/>
                <w:spacing w:val="-6"/>
                <w:sz w:val="24"/>
                <w:szCs w:val="24"/>
                <w:u w:val="single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дальность.</w:t>
            </w:r>
            <w:r w:rsidR="00353DD3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Бег до 11 мин по беговой дорожке.</w:t>
            </w:r>
          </w:p>
        </w:tc>
        <w:tc>
          <w:tcPr>
            <w:tcW w:w="2410" w:type="dxa"/>
          </w:tcPr>
          <w:p w:rsidR="00023EA2" w:rsidRPr="002858EF" w:rsidRDefault="00353DD3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прыгать в длину 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 13-15 шагов разбега;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метать мяч на дальность с места и с разбега</w:t>
            </w:r>
            <w:r w:rsidR="00353DD3" w:rsidRPr="002858EF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353DD3" w:rsidRPr="002858EF" w:rsidRDefault="00353DD3" w:rsidP="00023EA2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pacing w:val="-12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2"/>
                <w:sz w:val="24"/>
                <w:szCs w:val="24"/>
              </w:rPr>
              <w:t>М.: 430</w:t>
            </w:r>
            <w:r w:rsidR="00384512" w:rsidRPr="002858EF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pacing w:val="-12"/>
                <w:sz w:val="24"/>
                <w:szCs w:val="24"/>
              </w:rPr>
              <w:t>- 380 -</w:t>
            </w:r>
            <w:r w:rsidR="00384512" w:rsidRPr="002858EF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pacing w:val="-12"/>
                <w:sz w:val="24"/>
                <w:szCs w:val="24"/>
              </w:rPr>
              <w:t>33</w:t>
            </w:r>
            <w:r w:rsidR="00023EA2" w:rsidRPr="002858EF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0 см; </w:t>
            </w:r>
          </w:p>
          <w:p w:rsidR="00023EA2" w:rsidRPr="002858EF" w:rsidRDefault="00353DD3" w:rsidP="00384512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Д</w:t>
            </w:r>
            <w:r w:rsidR="00384512"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.: 37</w:t>
            </w:r>
            <w:r w:rsidR="00023EA2"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0</w:t>
            </w:r>
            <w:r w:rsidR="00384512" w:rsidRPr="002858EF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</w:t>
            </w:r>
            <w:r w:rsidR="00023EA2"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-</w:t>
            </w:r>
            <w:r w:rsidR="00384512" w:rsidRPr="002858EF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 330- 29</w:t>
            </w:r>
            <w:r w:rsidR="00023EA2" w:rsidRPr="002858EF">
              <w:rPr>
                <w:rFonts w:ascii="Times New Roman" w:hAnsi="Times New Roman"/>
                <w:spacing w:val="-11"/>
                <w:sz w:val="24"/>
                <w:szCs w:val="24"/>
              </w:rPr>
              <w:t xml:space="preserve">0 см. </w:t>
            </w:r>
          </w:p>
        </w:tc>
        <w:tc>
          <w:tcPr>
            <w:tcW w:w="1276" w:type="dxa"/>
          </w:tcPr>
          <w:p w:rsidR="00023EA2" w:rsidRPr="002858EF" w:rsidRDefault="00023EA2" w:rsidP="00023EA2">
            <w:pPr>
              <w:shd w:val="clear" w:color="auto" w:fill="FFFFFF"/>
              <w:spacing w:after="0" w:line="240" w:lineRule="auto"/>
              <w:ind w:firstLine="29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23EA2" w:rsidRPr="002858EF" w:rsidRDefault="00023EA2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1940A4" w:rsidRPr="002858EF" w:rsidRDefault="0038451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Зачет. Метание мяча 150 гр. с разбега. </w:t>
            </w:r>
            <w:r w:rsidR="001940A4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Бег на средние дистанции.</w:t>
            </w:r>
          </w:p>
        </w:tc>
        <w:tc>
          <w:tcPr>
            <w:tcW w:w="3260" w:type="dxa"/>
          </w:tcPr>
          <w:p w:rsidR="00384512" w:rsidRPr="002858EF" w:rsidRDefault="00384512" w:rsidP="003845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spacing w:val="-1"/>
                <w:sz w:val="24"/>
                <w:szCs w:val="24"/>
                <w:u w:val="single"/>
              </w:rPr>
            </w:pPr>
            <w:r w:rsidRPr="002858EF">
              <w:rPr>
                <w:rFonts w:ascii="Times New Roman" w:hAnsi="Times New Roman"/>
                <w:i/>
                <w:spacing w:val="-1"/>
                <w:sz w:val="24"/>
                <w:szCs w:val="24"/>
                <w:u w:val="single"/>
              </w:rPr>
              <w:t xml:space="preserve">Контрольный норматив: метание мяча 150 гр. с разбега, на результат. </w:t>
            </w:r>
          </w:p>
          <w:p w:rsidR="001940A4" w:rsidRPr="002858EF" w:rsidRDefault="00384512" w:rsidP="003845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Полоса препятствий 6 – 8 препятствий.</w:t>
            </w:r>
            <w:r w:rsidR="001940A4" w:rsidRPr="002858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</w:p>
          <w:p w:rsidR="00384512" w:rsidRPr="002858EF" w:rsidRDefault="00384512" w:rsidP="003845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Бег до 12 мин по беговой дорожке.</w:t>
            </w:r>
          </w:p>
        </w:tc>
        <w:tc>
          <w:tcPr>
            <w:tcW w:w="2410" w:type="dxa"/>
          </w:tcPr>
          <w:p w:rsidR="001940A4" w:rsidRPr="002858EF" w:rsidRDefault="0038451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8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1940A4" w:rsidRPr="002858EF" w:rsidRDefault="001940A4" w:rsidP="00384512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>Уметь:</w:t>
            </w:r>
            <w:r w:rsidR="00384512" w:rsidRPr="002858EF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 xml:space="preserve"> </w:t>
            </w:r>
            <w:r w:rsidR="00384512" w:rsidRPr="002858EF">
              <w:rPr>
                <w:rFonts w:ascii="Times New Roman" w:hAnsi="Times New Roman"/>
                <w:iCs/>
                <w:spacing w:val="-7"/>
                <w:sz w:val="24"/>
                <w:szCs w:val="24"/>
              </w:rPr>
              <w:t>метать мяч 150 гр. на дальность с места и с разбега.</w:t>
            </w:r>
            <w:r w:rsidRPr="002858EF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1940A4" w:rsidRPr="002858EF" w:rsidRDefault="0038451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9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М.: 45 – 40 – 31;</w:t>
            </w:r>
          </w:p>
          <w:p w:rsidR="00384512" w:rsidRPr="002858EF" w:rsidRDefault="0038451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Д.: 28 – 23 – 18.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pacing w:val="-6"/>
                <w:sz w:val="24"/>
                <w:szCs w:val="24"/>
              </w:rPr>
              <w:t>Легкая атлетика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  <w:p w:rsidR="001940A4" w:rsidRPr="002858EF" w:rsidRDefault="00384512" w:rsidP="003845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Бег  2000м (ю.), 1500м (д.). Без учета времени.</w:t>
            </w:r>
          </w:p>
        </w:tc>
        <w:tc>
          <w:tcPr>
            <w:tcW w:w="3260" w:type="dxa"/>
          </w:tcPr>
          <w:p w:rsidR="001940A4" w:rsidRPr="002858EF" w:rsidRDefault="001940A4" w:rsidP="006B7CC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ОРУ</w:t>
            </w:r>
            <w:r w:rsidR="006B7CC9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в парах на сопротивление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. Бег </w:t>
            </w:r>
            <w:r w:rsidRPr="002858EF">
              <w:rPr>
                <w:rFonts w:ascii="Times New Roman" w:hAnsi="Times New Roman"/>
                <w:i/>
                <w:iCs/>
                <w:spacing w:val="-3"/>
                <w:sz w:val="24"/>
                <w:szCs w:val="24"/>
              </w:rPr>
              <w:t xml:space="preserve">(2000 м - м. и 1500 м - д.).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Развитие выносливости.</w:t>
            </w:r>
            <w:r w:rsidR="006B7CC9"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Без учета времени.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8"/>
                <w:sz w:val="24"/>
                <w:szCs w:val="24"/>
              </w:rPr>
              <w:t>Комплексный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7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бегать на дистан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цию 2000 м</w:t>
            </w:r>
            <w:r w:rsidR="006B7CC9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(ю.), 1500 м (д.).</w:t>
            </w:r>
          </w:p>
        </w:tc>
        <w:tc>
          <w:tcPr>
            <w:tcW w:w="1701" w:type="dxa"/>
          </w:tcPr>
          <w:p w:rsidR="001940A4" w:rsidRPr="002858EF" w:rsidRDefault="006B7CC9" w:rsidP="00023EA2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6B7CC9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lastRenderedPageBreak/>
              <w:t>Передача мяча в движении.</w:t>
            </w:r>
          </w:p>
        </w:tc>
        <w:tc>
          <w:tcPr>
            <w:tcW w:w="3260" w:type="dxa"/>
          </w:tcPr>
          <w:p w:rsidR="001940A4" w:rsidRPr="002858EF" w:rsidRDefault="001940A4" w:rsidP="006B7CC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Сочетание приемов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lastRenderedPageBreak/>
              <w:t>передвижений и остановок. Со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четание приемов пе</w:t>
            </w:r>
            <w:r w:rsidR="006B7CC9"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редач, ведения и бросков.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Учебная игра. Правила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баскетбола</w:t>
            </w:r>
            <w:r w:rsidR="006B7CC9" w:rsidRPr="002858EF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6B7CC9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lastRenderedPageBreak/>
              <w:t>Совершенствование</w:t>
            </w:r>
            <w:r w:rsidR="00E47F81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играть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lastRenderedPageBreak/>
              <w:t>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lastRenderedPageBreak/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6B7CC9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Ведение мяча правой и левой рукой.</w:t>
            </w:r>
            <w:r w:rsidR="00191189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Передача мяча в движении.</w:t>
            </w:r>
          </w:p>
        </w:tc>
        <w:tc>
          <w:tcPr>
            <w:tcW w:w="3260" w:type="dxa"/>
          </w:tcPr>
          <w:p w:rsidR="001940A4" w:rsidRPr="002858EF" w:rsidRDefault="001940A4" w:rsidP="006B7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Сочетание приемов передвижений и остановок.</w:t>
            </w:r>
            <w:r w:rsidR="006B7CC9"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Ведение мяча правой и левой рукой с изменением направления.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Со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четание приемов передач, бросков.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Учебная игра</w:t>
            </w:r>
            <w:r w:rsidR="006B7CC9" w:rsidRPr="002858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A3451D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1189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Бросок по кольцу в прыжке. </w:t>
            </w:r>
            <w:r w:rsidR="00A3451D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Ведение мяча правой и левой рукой.</w:t>
            </w:r>
          </w:p>
        </w:tc>
        <w:tc>
          <w:tcPr>
            <w:tcW w:w="3260" w:type="dxa"/>
          </w:tcPr>
          <w:p w:rsidR="001940A4" w:rsidRPr="002858EF" w:rsidRDefault="001940A4" w:rsidP="00A3451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четание приемов передач, бросков.</w:t>
            </w:r>
            <w:r w:rsidR="00A3451D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Ведение мяча правой и левой рукой.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Бросок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двумя руками от головы в прыжке.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Учебная игра</w:t>
            </w:r>
            <w:r w:rsidR="00D22F92" w:rsidRPr="002858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A3451D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A3451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A3451D" w:rsidRPr="002858EF">
              <w:rPr>
                <w:rFonts w:ascii="Times New Roman" w:hAnsi="Times New Roman"/>
                <w:sz w:val="24"/>
                <w:szCs w:val="24"/>
              </w:rPr>
              <w:t xml:space="preserve"> Действие двух нападающих против одного защитника.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z w:val="24"/>
                <w:szCs w:val="24"/>
              </w:rPr>
              <w:softHyphen/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2858EF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 xml:space="preserve">(2 х2). </w:t>
            </w:r>
            <w:r w:rsidRPr="002858EF">
              <w:rPr>
                <w:rFonts w:ascii="Times New Roman" w:hAnsi="Times New Roman"/>
                <w:spacing w:val="2"/>
                <w:sz w:val="24"/>
                <w:szCs w:val="24"/>
              </w:rPr>
              <w:t>Учебная игра</w:t>
            </w:r>
            <w:r w:rsidR="00A3451D" w:rsidRPr="002858EF"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</w:t>
            </w:r>
            <w:r w:rsidR="00E47F81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F33C14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="00F33C14" w:rsidRPr="002858EF">
              <w:rPr>
                <w:rFonts w:ascii="Times New Roman" w:hAnsi="Times New Roman"/>
                <w:spacing w:val="-3"/>
                <w:sz w:val="24"/>
                <w:szCs w:val="24"/>
              </w:rPr>
              <w:lastRenderedPageBreak/>
              <w:t>Штрафной бросок.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четание приемов передач, 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 xml:space="preserve">ведения и бросков. Бросок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одной рукой от плеча в прыжке. Штрафной бросок.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Позиционное нападение и личная защита в игровых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(3 х 3).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Учебная игра</w:t>
            </w:r>
            <w:r w:rsidR="00514731" w:rsidRPr="002858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8"/>
                <w:sz w:val="24"/>
                <w:szCs w:val="24"/>
              </w:rPr>
              <w:lastRenderedPageBreak/>
              <w:t>Совершенст</w:t>
            </w:r>
            <w:r w:rsidR="004876E3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вование</w:t>
            </w:r>
            <w:r w:rsidR="00E47F81">
              <w:rPr>
                <w:rFonts w:ascii="Times New Roman" w:hAnsi="Times New Roman"/>
                <w:spacing w:val="-7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бол по упрощенным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lastRenderedPageBreak/>
              <w:t>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</w:t>
            </w:r>
            <w:r w:rsidR="00E47F81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одной рукой от плеча в прыжке. Штрафной бросок.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Позиционное нападение и личная защита в игровых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(3 х 3).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Учебная игра</w:t>
            </w:r>
            <w:r w:rsidR="00514731" w:rsidRPr="002858E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Совершенст</w:t>
            </w:r>
            <w:r w:rsidR="004876E3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вование</w:t>
            </w:r>
            <w:r w:rsidR="00E47F81">
              <w:rPr>
                <w:rFonts w:ascii="Times New Roman" w:hAnsi="Times New Roman"/>
                <w:spacing w:val="-7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</w:t>
            </w:r>
            <w:r w:rsidR="00E47F81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F33C14"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Сочетание приемов передвижений и остановок.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>двумя руками от головы в прыжке. Штрафной бро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сок. Позиционное нападение со сменой мест. Учеб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ная игра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8"/>
                <w:sz w:val="24"/>
                <w:szCs w:val="24"/>
              </w:rPr>
              <w:t>Совершенст</w:t>
            </w:r>
            <w:r w:rsidR="004876E3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вование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технические приемы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ind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13"/>
                <w:sz w:val="24"/>
                <w:szCs w:val="24"/>
              </w:rPr>
              <w:t>УГГ.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D22F92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Зачет. Штрафной бросок. </w:t>
            </w:r>
            <w:r w:rsidR="001940A4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</w:p>
        </w:tc>
        <w:tc>
          <w:tcPr>
            <w:tcW w:w="3260" w:type="dxa"/>
          </w:tcPr>
          <w:p w:rsidR="00D22F92" w:rsidRPr="002858EF" w:rsidRDefault="00D22F92" w:rsidP="00D22F9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spacing w:val="-2"/>
                <w:sz w:val="24"/>
                <w:szCs w:val="24"/>
                <w:u w:val="single"/>
              </w:rPr>
              <w:t>Контрольный норматив: Штрафной бросок, количество попаданий из 10 бросков.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1940A4" w:rsidRPr="002858EF">
              <w:rPr>
                <w:rFonts w:ascii="Times New Roman" w:hAnsi="Times New Roman"/>
                <w:spacing w:val="-2"/>
                <w:sz w:val="24"/>
                <w:szCs w:val="24"/>
              </w:rPr>
              <w:t>Сочетание приемов передвижений и остановок. Со</w:t>
            </w:r>
            <w:r w:rsidR="001940A4"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двумя руками от головы в </w:t>
            </w:r>
            <w:r w:rsidR="001940A4" w:rsidRPr="002858EF">
              <w:rPr>
                <w:rFonts w:ascii="Times New Roman" w:hAnsi="Times New Roman"/>
                <w:spacing w:val="-2"/>
                <w:sz w:val="24"/>
                <w:szCs w:val="24"/>
              </w:rPr>
              <w:t>прыжке.</w:t>
            </w:r>
          </w:p>
          <w:p w:rsidR="001940A4" w:rsidRPr="002858EF" w:rsidRDefault="001940A4" w:rsidP="00D22F9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Позиционное нападение со сменой мест. Учеб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ная игра</w:t>
            </w:r>
            <w:r w:rsidR="00D22F92" w:rsidRPr="002858EF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940A4" w:rsidRPr="002858EF" w:rsidRDefault="00D22F92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>Уметь:</w:t>
            </w:r>
            <w:r w:rsidR="00D22F92"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D22F92" w:rsidRPr="002858EF">
              <w:rPr>
                <w:rFonts w:ascii="Times New Roman" w:hAnsi="Times New Roman"/>
                <w:iCs/>
                <w:sz w:val="24"/>
                <w:szCs w:val="24"/>
              </w:rPr>
              <w:t>выполнять</w:t>
            </w:r>
            <w:r w:rsidR="00D22F92"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D22F92" w:rsidRPr="002858EF">
              <w:rPr>
                <w:rFonts w:ascii="Times New Roman" w:hAnsi="Times New Roman"/>
                <w:iCs/>
                <w:sz w:val="24"/>
                <w:szCs w:val="24"/>
              </w:rPr>
              <w:t>штрафные броски; количество попаданий  из 10 бросков</w:t>
            </w: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вилам; 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применять в игре технические приемы</w:t>
            </w:r>
          </w:p>
        </w:tc>
        <w:tc>
          <w:tcPr>
            <w:tcW w:w="1701" w:type="dxa"/>
          </w:tcPr>
          <w:p w:rsidR="001940A4" w:rsidRPr="002858EF" w:rsidRDefault="00D22F92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lastRenderedPageBreak/>
              <w:t>М.: 5 – 7;</w:t>
            </w:r>
          </w:p>
          <w:p w:rsidR="00D22F92" w:rsidRPr="002858EF" w:rsidRDefault="00D22F92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4 – 5;</w:t>
            </w:r>
          </w:p>
          <w:p w:rsidR="00D22F92" w:rsidRPr="002858EF" w:rsidRDefault="00D22F92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3 – 4.</w:t>
            </w:r>
          </w:p>
          <w:p w:rsidR="00D22F92" w:rsidRPr="002858EF" w:rsidRDefault="00D22F92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Д.: 5 – 6;</w:t>
            </w:r>
          </w:p>
          <w:p w:rsidR="00D22F92" w:rsidRPr="002858EF" w:rsidRDefault="00D22F92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4 – 4;</w:t>
            </w:r>
          </w:p>
          <w:p w:rsidR="00D22F92" w:rsidRPr="002858EF" w:rsidRDefault="00D22F92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3 – 3.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5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плекс ОРУ.</w:t>
            </w:r>
          </w:p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F33C14" w:rsidRPr="002858EF">
              <w:rPr>
                <w:rFonts w:ascii="Times New Roman" w:hAnsi="Times New Roman"/>
                <w:sz w:val="24"/>
                <w:szCs w:val="24"/>
              </w:rPr>
              <w:t xml:space="preserve"> Учебная игра.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(2 х 2).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Учебная игра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8"/>
                <w:sz w:val="24"/>
                <w:szCs w:val="24"/>
              </w:rPr>
              <w:t>Совершенст</w:t>
            </w:r>
            <w:r w:rsidR="004876E3"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вование</w:t>
            </w:r>
            <w:r w:rsidR="00E47F81">
              <w:rPr>
                <w:rFonts w:ascii="Times New Roman" w:hAnsi="Times New Roman"/>
                <w:spacing w:val="-7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вилам; применять в игре технические приемы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10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5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плекс ОРУ. 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F33C14" w:rsidRPr="002858EF">
              <w:rPr>
                <w:rFonts w:ascii="Times New Roman" w:hAnsi="Times New Roman"/>
                <w:sz w:val="24"/>
                <w:szCs w:val="24"/>
              </w:rPr>
              <w:t xml:space="preserve"> Учебная игра.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(2 х 2).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Учебная игра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Совершенст</w:t>
            </w:r>
            <w:r w:rsidR="004876E3" w:rsidRPr="002858EF">
              <w:rPr>
                <w:rFonts w:ascii="Times New Roman" w:hAnsi="Times New Roman"/>
                <w:spacing w:val="-2"/>
                <w:sz w:val="24"/>
                <w:szCs w:val="24"/>
              </w:rPr>
              <w:t>вование</w:t>
            </w:r>
            <w:r w:rsidR="00E47F81">
              <w:rPr>
                <w:rFonts w:ascii="Times New Roman" w:hAnsi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1"/>
                <w:sz w:val="24"/>
                <w:szCs w:val="24"/>
              </w:rPr>
              <w:t>вилам; применять в игре технические приемы</w:t>
            </w:r>
            <w:r w:rsidR="00E47F81">
              <w:rPr>
                <w:rFonts w:ascii="Times New Roman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10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5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плекс 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F33C14" w:rsidRPr="002858EF">
              <w:rPr>
                <w:rFonts w:ascii="Times New Roman" w:hAnsi="Times New Roman"/>
                <w:sz w:val="24"/>
                <w:szCs w:val="24"/>
              </w:rPr>
              <w:t xml:space="preserve"> Учебная игра.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pacing w:val="-4"/>
                <w:sz w:val="24"/>
                <w:szCs w:val="24"/>
              </w:rPr>
              <w:t xml:space="preserve">(3 х 3). 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Учебная игра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вилам; применять в игре технические приемы</w:t>
            </w:r>
            <w:r w:rsidR="00E47F81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0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Оценка техники 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броска одной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рукой от плеча 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в прыжке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Технические 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lastRenderedPageBreak/>
              <w:t>приемы в игре.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2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lastRenderedPageBreak/>
              <w:t xml:space="preserve">Сочетание приемов передвижений и остановок.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lastRenderedPageBreak/>
              <w:t>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pacing w:val="-3"/>
                <w:sz w:val="24"/>
                <w:szCs w:val="24"/>
              </w:rPr>
              <w:t xml:space="preserve">(4 х4).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Учебная игра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lastRenderedPageBreak/>
              <w:t>Совершенст</w:t>
            </w:r>
            <w:r w:rsidR="004876E3" w:rsidRPr="002858EF">
              <w:rPr>
                <w:rFonts w:ascii="Times New Roman" w:hAnsi="Times New Roman"/>
                <w:spacing w:val="-8"/>
                <w:sz w:val="24"/>
                <w:szCs w:val="24"/>
              </w:rPr>
              <w:t>вование</w:t>
            </w:r>
            <w:r w:rsidR="00E47F81">
              <w:rPr>
                <w:rFonts w:ascii="Times New Roman" w:hAnsi="Times New Roman"/>
                <w:spacing w:val="-8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бол по 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lastRenderedPageBreak/>
              <w:t>упрощенным пра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вилам; применять в игре технические приемы</w:t>
            </w:r>
            <w:r w:rsidR="00E47F81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127" w:type="dxa"/>
          </w:tcPr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Баскетбол.</w:t>
            </w:r>
          </w:p>
          <w:p w:rsidR="001940A4" w:rsidRPr="002858EF" w:rsidRDefault="001940A4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Технические приемы в игре.</w:t>
            </w:r>
            <w:r w:rsidR="00F33C14"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Позиционное нападение и личная защита в игровых </w:t>
            </w:r>
            <w:r w:rsidR="00F33C14"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взаимодействиях</w:t>
            </w:r>
          </w:p>
        </w:tc>
        <w:tc>
          <w:tcPr>
            <w:tcW w:w="326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четание приемов передач, ведения и бросков. Бросок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взаимодействиях </w:t>
            </w:r>
            <w:r w:rsidRPr="002858EF">
              <w:rPr>
                <w:rFonts w:ascii="Times New Roman" w:hAnsi="Times New Roman"/>
                <w:i/>
                <w:iCs/>
                <w:spacing w:val="-3"/>
                <w:sz w:val="24"/>
                <w:szCs w:val="24"/>
              </w:rPr>
              <w:t xml:space="preserve">(4 х4). </w:t>
            </w:r>
            <w:r w:rsidRPr="002858EF">
              <w:rPr>
                <w:rFonts w:ascii="Times New Roman" w:hAnsi="Times New Roman"/>
                <w:spacing w:val="-3"/>
                <w:sz w:val="24"/>
                <w:szCs w:val="24"/>
              </w:rPr>
              <w:t>Учебная игра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Совершенст</w:t>
            </w:r>
            <w:r w:rsidR="004876E3" w:rsidRPr="002858EF">
              <w:rPr>
                <w:rFonts w:ascii="Times New Roman" w:hAnsi="Times New Roman"/>
                <w:spacing w:val="-3"/>
                <w:sz w:val="24"/>
                <w:szCs w:val="24"/>
              </w:rPr>
              <w:t>вование</w:t>
            </w:r>
          </w:p>
        </w:tc>
        <w:tc>
          <w:tcPr>
            <w:tcW w:w="1842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 баскет</w:t>
            </w:r>
            <w:r w:rsidRPr="002858EF">
              <w:rPr>
                <w:rFonts w:ascii="Times New Roman" w:hAnsi="Times New Roman"/>
                <w:spacing w:val="-7"/>
                <w:sz w:val="24"/>
                <w:szCs w:val="24"/>
              </w:rPr>
              <w:t>бол по упрощенным пра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вилам; применять в игре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технические приемы</w:t>
            </w:r>
            <w:r w:rsidR="00E47F81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Комп</w:t>
            </w:r>
            <w:r w:rsidR="00014811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лекс 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</w:tcPr>
          <w:p w:rsidR="006D760C" w:rsidRPr="002858EF" w:rsidRDefault="006D760C" w:rsidP="006D760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Волейбол.</w:t>
            </w:r>
          </w:p>
          <w:p w:rsidR="006D760C" w:rsidRPr="002858EF" w:rsidRDefault="006D760C" w:rsidP="006D760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Сочетание перемещений и приемов.</w:t>
            </w:r>
          </w:p>
        </w:tc>
        <w:tc>
          <w:tcPr>
            <w:tcW w:w="3260" w:type="dxa"/>
          </w:tcPr>
          <w:p w:rsidR="006D760C" w:rsidRPr="002858EF" w:rsidRDefault="006D760C" w:rsidP="006D760C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четание приемов передач сверху и снизу.</w:t>
            </w:r>
          </w:p>
          <w:p w:rsidR="001940A4" w:rsidRPr="002858EF" w:rsidRDefault="006D760C" w:rsidP="006D760C">
            <w:pPr>
              <w:shd w:val="clear" w:color="auto" w:fill="FFFFFF"/>
              <w:spacing w:after="0" w:line="240" w:lineRule="auto"/>
              <w:ind w:firstLine="10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Учебная игра волейбол 6х6.</w:t>
            </w:r>
          </w:p>
        </w:tc>
        <w:tc>
          <w:tcPr>
            <w:tcW w:w="2410" w:type="dxa"/>
          </w:tcPr>
          <w:p w:rsidR="001940A4" w:rsidRPr="002858EF" w:rsidRDefault="006D760C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6D760C" w:rsidP="00023EA2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волейбол; применять в игре технические приемы</w:t>
            </w:r>
            <w:r w:rsidR="00E47F81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Ком</w:t>
            </w: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пле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кс 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</w:tcPr>
          <w:p w:rsidR="001940A4" w:rsidRPr="002858EF" w:rsidRDefault="000B69DC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Волейбол.</w:t>
            </w:r>
          </w:p>
          <w:p w:rsidR="000B69DC" w:rsidRPr="002858EF" w:rsidRDefault="006D760C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Передача мяча через сетку с перемещением.</w:t>
            </w:r>
          </w:p>
        </w:tc>
        <w:tc>
          <w:tcPr>
            <w:tcW w:w="3260" w:type="dxa"/>
          </w:tcPr>
          <w:p w:rsidR="001940A4" w:rsidRPr="002858EF" w:rsidRDefault="006D760C" w:rsidP="006D76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четание приемов передач. Учебная игра волейбол 6х6.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6D760C" w:rsidP="000B69DC">
            <w:pPr>
              <w:shd w:val="clear" w:color="auto" w:fill="FFFFFF"/>
              <w:spacing w:after="0" w:line="240" w:lineRule="auto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волейбол; выполнять передачи мяча через сетку; применять в игре технические приемы</w:t>
            </w:r>
            <w:r w:rsidR="00E47F81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0B69DC" w:rsidP="00023EA2">
            <w:pPr>
              <w:shd w:val="clear" w:color="auto" w:fill="FFFFFF"/>
              <w:spacing w:after="0" w:line="240" w:lineRule="auto"/>
              <w:ind w:firstLine="10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127" w:type="dxa"/>
          </w:tcPr>
          <w:p w:rsidR="006D760C" w:rsidRPr="002858EF" w:rsidRDefault="006D760C" w:rsidP="006D760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Волейбол.</w:t>
            </w:r>
          </w:p>
          <w:p w:rsidR="000B69DC" w:rsidRPr="002858EF" w:rsidRDefault="006D760C" w:rsidP="006D760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 xml:space="preserve">Нижняя прямая подача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lastRenderedPageBreak/>
              <w:t>(повторение).</w:t>
            </w:r>
          </w:p>
        </w:tc>
        <w:tc>
          <w:tcPr>
            <w:tcW w:w="3260" w:type="dxa"/>
          </w:tcPr>
          <w:p w:rsidR="001940A4" w:rsidRPr="002858EF" w:rsidRDefault="006D760C" w:rsidP="000B69DC">
            <w:pPr>
              <w:shd w:val="clear" w:color="auto" w:fill="FFFFFF"/>
              <w:spacing w:after="0" w:line="240" w:lineRule="auto"/>
              <w:ind w:hanging="10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Сочетание приемов передвижений и остановок. 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четание приемов передач. 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lastRenderedPageBreak/>
              <w:t>Приемы  мяча после подачи. Выполнение техники нижней прямой подачи. Выполнение подачи на точность в зоны 1,5,6.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lastRenderedPageBreak/>
              <w:t>Комплексный</w:t>
            </w:r>
            <w:r w:rsidR="00E47F81">
              <w:rPr>
                <w:rFonts w:ascii="Times New Roman" w:hAnsi="Times New Roman"/>
                <w:spacing w:val="-9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1940A4" w:rsidRPr="002858EF" w:rsidRDefault="006D760C" w:rsidP="00335371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волейбол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; выполнять 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lastRenderedPageBreak/>
              <w:t>нижнюю прямую подачу</w:t>
            </w:r>
            <w:r w:rsidR="00335371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плекс 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127" w:type="dxa"/>
          </w:tcPr>
          <w:p w:rsidR="001940A4" w:rsidRPr="002858EF" w:rsidRDefault="000B69DC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Волейбол.</w:t>
            </w:r>
          </w:p>
          <w:p w:rsidR="000B69DC" w:rsidRPr="002858EF" w:rsidRDefault="006D760C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Прием мяча снизу после подачи.</w:t>
            </w:r>
          </w:p>
        </w:tc>
        <w:tc>
          <w:tcPr>
            <w:tcW w:w="3260" w:type="dxa"/>
          </w:tcPr>
          <w:p w:rsidR="001940A4" w:rsidRPr="002858EF" w:rsidRDefault="001940A4" w:rsidP="000B69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Со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чета</w:t>
            </w:r>
            <w:r w:rsidR="000B69DC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ние приемов передач.</w:t>
            </w:r>
            <w:r w:rsidR="00335371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Сочетание  п</w:t>
            </w:r>
            <w:r w:rsidR="000B69DC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рием</w:t>
            </w:r>
            <w:r w:rsidR="00335371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ов</w:t>
            </w:r>
            <w:r w:rsidR="006D760C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="000B69DC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мяча после подачи</w:t>
            </w:r>
            <w:r w:rsidR="00335371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сверху, снизу</w:t>
            </w:r>
            <w:r w:rsidR="000B69DC" w:rsidRPr="002858EF">
              <w:rPr>
                <w:rFonts w:ascii="Times New Roman" w:hAnsi="Times New Roman"/>
                <w:spacing w:val="-6"/>
                <w:sz w:val="24"/>
                <w:szCs w:val="24"/>
              </w:rPr>
              <w:t>.</w:t>
            </w:r>
            <w:r w:rsidR="006D760C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Выполнение техники нижней прямой подачи. Выполнение подачи на точность в зоны 1,5,6.</w:t>
            </w:r>
          </w:p>
        </w:tc>
        <w:tc>
          <w:tcPr>
            <w:tcW w:w="2410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Комплексный</w:t>
            </w:r>
          </w:p>
        </w:tc>
        <w:tc>
          <w:tcPr>
            <w:tcW w:w="1842" w:type="dxa"/>
          </w:tcPr>
          <w:p w:rsidR="001940A4" w:rsidRPr="002858EF" w:rsidRDefault="001940A4" w:rsidP="00335371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5"/>
                <w:sz w:val="24"/>
                <w:szCs w:val="24"/>
              </w:rPr>
              <w:t xml:space="preserve">Уметь: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играть в</w:t>
            </w:r>
            <w:r w:rsidR="006D760C" w:rsidRPr="002858EF">
              <w:rPr>
                <w:rFonts w:ascii="Times New Roman" w:hAnsi="Times New Roman"/>
                <w:spacing w:val="-5"/>
                <w:sz w:val="24"/>
                <w:szCs w:val="24"/>
              </w:rPr>
              <w:t>олейбол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>;</w:t>
            </w:r>
            <w:r w:rsidR="00335371"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принять мяч после подачи;  выполнять нижнюю прямую подачу.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Текущий</w:t>
            </w:r>
          </w:p>
        </w:tc>
        <w:tc>
          <w:tcPr>
            <w:tcW w:w="1276" w:type="dxa"/>
          </w:tcPr>
          <w:p w:rsidR="001940A4" w:rsidRPr="002858EF" w:rsidRDefault="0001481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Комплекс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58EF" w:rsidRPr="002858EF" w:rsidTr="00E47F81">
        <w:tc>
          <w:tcPr>
            <w:tcW w:w="567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127" w:type="dxa"/>
          </w:tcPr>
          <w:p w:rsidR="00514731" w:rsidRPr="002858EF" w:rsidRDefault="00514731" w:rsidP="00120B5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>Волейбол.</w:t>
            </w:r>
          </w:p>
          <w:p w:rsidR="001940A4" w:rsidRPr="002858EF" w:rsidRDefault="00514731" w:rsidP="0051473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z w:val="24"/>
                <w:szCs w:val="24"/>
              </w:rPr>
              <w:t>Зачет</w:t>
            </w:r>
            <w:r w:rsidRPr="002858EF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Подтягивание на перекладине.</w:t>
            </w:r>
            <w:r w:rsidR="00114F45" w:rsidRPr="002858EF">
              <w:rPr>
                <w:rFonts w:ascii="Times New Roman" w:hAnsi="Times New Roman"/>
                <w:sz w:val="24"/>
                <w:szCs w:val="24"/>
              </w:rPr>
              <w:t xml:space="preserve"> Юноши (</w:t>
            </w:r>
            <w:r w:rsidRPr="002858EF">
              <w:rPr>
                <w:rFonts w:ascii="Times New Roman" w:hAnsi="Times New Roman"/>
                <w:sz w:val="24"/>
                <w:szCs w:val="24"/>
              </w:rPr>
              <w:t>высокая</w:t>
            </w:r>
            <w:r w:rsidR="00114F45" w:rsidRPr="002858EF">
              <w:rPr>
                <w:rFonts w:ascii="Times New Roman" w:hAnsi="Times New Roman"/>
                <w:sz w:val="24"/>
                <w:szCs w:val="24"/>
              </w:rPr>
              <w:t>), девушки (низкая).</w:t>
            </w:r>
          </w:p>
        </w:tc>
        <w:tc>
          <w:tcPr>
            <w:tcW w:w="3260" w:type="dxa"/>
          </w:tcPr>
          <w:p w:rsidR="001940A4" w:rsidRPr="002858EF" w:rsidRDefault="00514731" w:rsidP="00023EA2">
            <w:pPr>
              <w:spacing w:after="0" w:line="240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spacing w:val="-4"/>
                <w:sz w:val="24"/>
                <w:szCs w:val="24"/>
                <w:u w:val="single"/>
              </w:rPr>
              <w:t xml:space="preserve">Контрольный норматив: подтягивание на перекладине юноши (высокая), девушки (низкая), количество  раз. 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Учебно – тренировочная игра с заданиями. Волейбол.</w:t>
            </w:r>
          </w:p>
          <w:p w:rsidR="00514731" w:rsidRPr="002858EF" w:rsidRDefault="00514731" w:rsidP="00023EA2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410" w:type="dxa"/>
          </w:tcPr>
          <w:p w:rsidR="001940A4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9"/>
                <w:sz w:val="24"/>
                <w:szCs w:val="24"/>
              </w:rPr>
              <w:t>Зачет.</w:t>
            </w:r>
          </w:p>
        </w:tc>
        <w:tc>
          <w:tcPr>
            <w:tcW w:w="1842" w:type="dxa"/>
          </w:tcPr>
          <w:p w:rsidR="001940A4" w:rsidRPr="002858EF" w:rsidRDefault="001940A4" w:rsidP="00514731">
            <w:pPr>
              <w:shd w:val="clear" w:color="auto" w:fill="FFFFFF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i/>
                <w:iCs/>
                <w:spacing w:val="-4"/>
                <w:sz w:val="24"/>
                <w:szCs w:val="24"/>
              </w:rPr>
              <w:t>Уметь:</w:t>
            </w:r>
            <w:r w:rsidR="002858EF" w:rsidRPr="002858EF">
              <w:rPr>
                <w:rFonts w:ascii="Times New Roman" w:hAnsi="Times New Roman"/>
                <w:i/>
                <w:iCs/>
                <w:spacing w:val="-4"/>
                <w:sz w:val="24"/>
                <w:szCs w:val="24"/>
              </w:rPr>
              <w:t xml:space="preserve"> </w:t>
            </w:r>
            <w:r w:rsidR="002858EF" w:rsidRPr="002858EF">
              <w:rPr>
                <w:rFonts w:ascii="Times New Roman" w:hAnsi="Times New Roman"/>
                <w:iCs/>
                <w:spacing w:val="-4"/>
                <w:sz w:val="24"/>
                <w:szCs w:val="24"/>
              </w:rPr>
              <w:t xml:space="preserve">подтягиваться на перекладине из виса  руках;  </w:t>
            </w:r>
            <w:r w:rsidRPr="002858EF">
              <w:rPr>
                <w:rFonts w:ascii="Times New Roman" w:hAnsi="Times New Roman"/>
                <w:i/>
                <w:iCs/>
                <w:spacing w:val="-4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>играть в</w:t>
            </w:r>
            <w:r w:rsidR="00514731" w:rsidRPr="002858EF">
              <w:rPr>
                <w:rFonts w:ascii="Times New Roman" w:hAnsi="Times New Roman"/>
                <w:spacing w:val="-4"/>
                <w:sz w:val="24"/>
                <w:szCs w:val="24"/>
              </w:rPr>
              <w:t>олейбол;</w:t>
            </w:r>
            <w:r w:rsidRPr="002858E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858E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применять в игре </w:t>
            </w:r>
            <w:r w:rsidRPr="002858EF">
              <w:rPr>
                <w:rFonts w:ascii="Times New Roman" w:hAnsi="Times New Roman"/>
                <w:spacing w:val="-5"/>
                <w:sz w:val="24"/>
                <w:szCs w:val="24"/>
              </w:rPr>
              <w:t>технические приемы</w:t>
            </w:r>
            <w:r w:rsidR="002858EF" w:rsidRPr="002858EF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940A4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М.: 5 – 10;</w:t>
            </w:r>
          </w:p>
          <w:p w:rsidR="00514731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4 – 8;</w:t>
            </w:r>
          </w:p>
          <w:p w:rsidR="00514731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3 – 7;</w:t>
            </w:r>
          </w:p>
          <w:p w:rsidR="00514731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Д.: 5 – 20;</w:t>
            </w:r>
          </w:p>
          <w:p w:rsidR="00514731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1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4 – 15;</w:t>
            </w:r>
          </w:p>
          <w:p w:rsidR="00514731" w:rsidRPr="002858EF" w:rsidRDefault="00514731" w:rsidP="00023EA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1"/>
                <w:sz w:val="24"/>
                <w:szCs w:val="24"/>
              </w:rPr>
              <w:t>3 – 10.</w:t>
            </w:r>
          </w:p>
        </w:tc>
        <w:tc>
          <w:tcPr>
            <w:tcW w:w="1276" w:type="dxa"/>
          </w:tcPr>
          <w:p w:rsidR="001940A4" w:rsidRPr="002858EF" w:rsidRDefault="001940A4" w:rsidP="00023EA2">
            <w:pPr>
              <w:shd w:val="clear" w:color="auto" w:fill="FFFFFF"/>
              <w:spacing w:after="0" w:line="240" w:lineRule="auto"/>
              <w:ind w:hanging="5"/>
              <w:rPr>
                <w:rFonts w:ascii="Times New Roman" w:hAnsi="Times New Roman"/>
                <w:sz w:val="24"/>
                <w:szCs w:val="24"/>
              </w:rPr>
            </w:pPr>
            <w:r w:rsidRPr="002858EF">
              <w:rPr>
                <w:rFonts w:ascii="Times New Roman" w:hAnsi="Times New Roman"/>
                <w:spacing w:val="-10"/>
                <w:sz w:val="24"/>
                <w:szCs w:val="24"/>
              </w:rPr>
              <w:t>Ком</w:t>
            </w:r>
            <w:r w:rsidR="00014811">
              <w:rPr>
                <w:rFonts w:ascii="Times New Roman" w:hAnsi="Times New Roman"/>
                <w:spacing w:val="-9"/>
                <w:sz w:val="24"/>
                <w:szCs w:val="24"/>
              </w:rPr>
              <w:t>плекс ОРУ.</w:t>
            </w:r>
          </w:p>
        </w:tc>
        <w:tc>
          <w:tcPr>
            <w:tcW w:w="851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940A4" w:rsidRPr="002858EF" w:rsidRDefault="001940A4" w:rsidP="00023E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D46F1" w:rsidRDefault="00CD46F1" w:rsidP="00023EA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CD46F1" w:rsidRPr="00AB4AF3" w:rsidRDefault="00CD46F1" w:rsidP="00023EA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F7203E" w:rsidRPr="0010162E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  <w:r w:rsidRPr="0010162E">
        <w:rPr>
          <w:rFonts w:ascii="Times New Roman" w:hAnsi="Times New Roman"/>
          <w:b/>
          <w:sz w:val="28"/>
          <w:szCs w:val="28"/>
        </w:rPr>
        <w:t>(</w:t>
      </w:r>
      <w:r w:rsidRPr="0010162E">
        <w:rPr>
          <w:rFonts w:ascii="Times New Roman" w:hAnsi="Times New Roman"/>
          <w:b/>
          <w:sz w:val="28"/>
          <w:szCs w:val="28"/>
          <w:lang w:val="en-US"/>
        </w:rPr>
        <w:t>2</w:t>
      </w:r>
      <w:r w:rsidRPr="0010162E">
        <w:rPr>
          <w:rFonts w:ascii="Times New Roman" w:hAnsi="Times New Roman"/>
          <w:b/>
          <w:sz w:val="28"/>
          <w:szCs w:val="28"/>
        </w:rPr>
        <w:t xml:space="preserve"> четверть).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985"/>
        <w:gridCol w:w="850"/>
        <w:gridCol w:w="1559"/>
        <w:gridCol w:w="5103"/>
        <w:gridCol w:w="1418"/>
        <w:gridCol w:w="1843"/>
        <w:gridCol w:w="1275"/>
        <w:gridCol w:w="1134"/>
      </w:tblGrid>
      <w:tr w:rsidR="00F7203E" w:rsidRPr="00987564" w:rsidTr="00BA60DF">
        <w:trPr>
          <w:trHeight w:val="555"/>
        </w:trPr>
        <w:tc>
          <w:tcPr>
            <w:tcW w:w="568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985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559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5103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 xml:space="preserve">Виды 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учебной деятельности</w:t>
            </w:r>
          </w:p>
        </w:tc>
        <w:tc>
          <w:tcPr>
            <w:tcW w:w="1418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Виды контроля, измерители</w:t>
            </w:r>
          </w:p>
        </w:tc>
        <w:tc>
          <w:tcPr>
            <w:tcW w:w="1843" w:type="dxa"/>
            <w:vMerge w:val="restart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2409" w:type="dxa"/>
            <w:gridSpan w:val="2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F7203E" w:rsidRPr="00987564" w:rsidTr="00BA60DF">
        <w:trPr>
          <w:trHeight w:val="450"/>
        </w:trPr>
        <w:tc>
          <w:tcPr>
            <w:tcW w:w="568" w:type="dxa"/>
            <w:vMerge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985" w:type="dxa"/>
            <w:vMerge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vMerge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103" w:type="dxa"/>
            <w:vMerge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87564">
              <w:rPr>
                <w:rFonts w:ascii="Times New Roman" w:hAnsi="Times New Roman"/>
                <w:b/>
                <w:sz w:val="18"/>
                <w:szCs w:val="18"/>
              </w:rPr>
              <w:t>план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87564">
              <w:rPr>
                <w:rFonts w:ascii="Times New Roman" w:hAnsi="Times New Roman"/>
                <w:b/>
                <w:sz w:val="18"/>
                <w:szCs w:val="18"/>
              </w:rPr>
              <w:t>факт</w:t>
            </w: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28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 xml:space="preserve">Гимнастика. 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Инструктаж ТБ на уроках гимнастики и спортивных игр. М: стойка на голове и руках. Д: </w:t>
            </w:r>
            <w:r w:rsidRPr="00987564">
              <w:rPr>
                <w:rFonts w:ascii="Times New Roman" w:hAnsi="Times New Roman"/>
              </w:rPr>
              <w:lastRenderedPageBreak/>
              <w:t>равновесие, выпад вперед и кувырок вперед.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t>Разучивание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Инструктаж  ТБ. Комплекс упражнений в парах. </w:t>
            </w:r>
            <w:r w:rsidRPr="00987564">
              <w:rPr>
                <w:rFonts w:ascii="Times New Roman" w:hAnsi="Times New Roman"/>
                <w:b/>
              </w:rPr>
              <w:t>Акробатика:</w:t>
            </w:r>
            <w:r w:rsidRPr="00987564">
              <w:rPr>
                <w:rFonts w:ascii="Times New Roman" w:hAnsi="Times New Roman"/>
              </w:rPr>
              <w:t xml:space="preserve"> М.: из упора присев силой стойка на голове и руках. Д.: равновесие, выпад вперед и кувырок вперед.  Развитие 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 комплекс упражнений в парах и акробатические элементы.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</w:t>
            </w:r>
            <w:r w:rsidRPr="00987564">
              <w:rPr>
                <w:rFonts w:ascii="Times New Roman" w:hAnsi="Times New Roman"/>
                <w:lang w:val="en-US"/>
              </w:rPr>
              <w:t>0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9.11.15г.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t>10.11.15г.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29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 М: длинный кувырок с 3 – 4 шагов разбега. Д: мост из положения стоя – встать. Подъем туловища из положения лежа.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Повторение поворотов в движении. Комплекс упражнений в парах. </w:t>
            </w:r>
            <w:r w:rsidRPr="00987564">
              <w:rPr>
                <w:rFonts w:ascii="Times New Roman" w:hAnsi="Times New Roman"/>
                <w:b/>
              </w:rPr>
              <w:t>Акробатика:</w:t>
            </w:r>
            <w:r w:rsidRPr="00987564">
              <w:rPr>
                <w:rFonts w:ascii="Times New Roman" w:hAnsi="Times New Roman"/>
              </w:rPr>
              <w:t xml:space="preserve">  М.: из упора присев силой стойка на голове и руках. Д.: равновесие, выпад вперед и кувырок вперед. М.: длинный кувырок с 3 – 4 шагов разбега. Д.: мост из положения стоя – встать. </w:t>
            </w:r>
            <w:r w:rsidRPr="00987564">
              <w:rPr>
                <w:rFonts w:ascii="Times New Roman" w:hAnsi="Times New Roman"/>
                <w:i/>
                <w:u w:val="single"/>
              </w:rPr>
              <w:t xml:space="preserve">Контрольный норматив: подъем туловища из положения, лежа руки за голову ноги закреплены (кол – во раз за 1 мин). </w:t>
            </w:r>
            <w:r w:rsidRPr="00987564">
              <w:rPr>
                <w:rFonts w:ascii="Times New Roman" w:hAnsi="Times New Roman"/>
                <w:spacing w:val="-3"/>
                <w:shd w:val="clear" w:color="auto" w:fill="FFFFFF"/>
              </w:rPr>
              <w:t>Подготовка к комплексу сдачи нормативов ГТО.</w:t>
            </w:r>
            <w:r w:rsidRPr="00987564">
              <w:rPr>
                <w:rFonts w:ascii="Times New Roman" w:hAnsi="Times New Roman"/>
              </w:rPr>
              <w:t xml:space="preserve">  Развитие 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строевые упражнения; 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комбинацию из акробатических элементов.</w:t>
            </w:r>
          </w:p>
        </w:tc>
        <w:tc>
          <w:tcPr>
            <w:tcW w:w="1275" w:type="dxa"/>
            <w:tcBorders>
              <w:top w:val="nil"/>
            </w:tcBorders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</w:t>
            </w:r>
            <w:r w:rsidRPr="00987564">
              <w:rPr>
                <w:rFonts w:ascii="Times New Roman" w:hAnsi="Times New Roman"/>
                <w:lang w:val="en-US"/>
              </w:rPr>
              <w:t>0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13.11.15г.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14.11.15г.</w:t>
            </w:r>
          </w:p>
        </w:tc>
        <w:tc>
          <w:tcPr>
            <w:tcW w:w="1134" w:type="dxa"/>
            <w:tcBorders>
              <w:top w:val="nil"/>
            </w:tcBorders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30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М и Д: соединение из 3 – 4 элементов.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Повторение поворотов в движении. Комплекс упражнений в парах. </w:t>
            </w:r>
            <w:r w:rsidRPr="00987564">
              <w:rPr>
                <w:rFonts w:ascii="Times New Roman" w:hAnsi="Times New Roman"/>
                <w:b/>
              </w:rPr>
              <w:t>Акробатика:</w:t>
            </w:r>
            <w:r w:rsidRPr="00987564">
              <w:rPr>
                <w:rFonts w:ascii="Times New Roman" w:hAnsi="Times New Roman"/>
              </w:rPr>
              <w:t xml:space="preserve"> М.: из упора присев силой стойка на голове и руках. Д.: равновесие, выпад вперед и кувырок вперед. М.: длинный кувырок с 3 – 4 шагов разбега. Д.: мост из положения стоя – встать. М и Д.: соединение из 3 – 4 элементов.  Развитие 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строевые упражнения; 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комбинацию из акробатических элементов.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</w:t>
            </w:r>
            <w:r w:rsidRPr="00987564">
              <w:rPr>
                <w:rFonts w:ascii="Times New Roman" w:hAnsi="Times New Roman"/>
                <w:lang w:val="en-US"/>
              </w:rPr>
              <w:t>0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13.11.15г.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t>14.11.15г.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31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 Зачет. М: силой стойка на голове и руках. Д: равновесие, выпад вперед и кувырок вперед.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Повторение поворотов в движении. ОРУ на месте. </w:t>
            </w:r>
            <w:r w:rsidRPr="00987564">
              <w:rPr>
                <w:rFonts w:ascii="Times New Roman" w:hAnsi="Times New Roman"/>
                <w:b/>
              </w:rPr>
              <w:t>Акробатика:</w:t>
            </w:r>
            <w:r w:rsidRPr="00987564">
              <w:rPr>
                <w:rFonts w:ascii="Times New Roman" w:hAnsi="Times New Roman"/>
              </w:rPr>
              <w:t xml:space="preserve"> М.: длинный кувырок с 3 – 4 шагов разбега. Д.: мост из положения стоя – встать. М и Д.: соединение из 3 – 4 элементов.  </w:t>
            </w:r>
            <w:r w:rsidRPr="00987564">
              <w:rPr>
                <w:rFonts w:ascii="Times New Roman" w:hAnsi="Times New Roman"/>
                <w:i/>
                <w:u w:val="single"/>
              </w:rPr>
              <w:t>Контрольный норматив: м.: из упора присев силой стойка на голове и руках, д.: равновесие, выпад вперед и кувырок вперед.</w:t>
            </w:r>
            <w:r w:rsidRPr="00987564">
              <w:rPr>
                <w:rFonts w:ascii="Times New Roman" w:hAnsi="Times New Roman"/>
              </w:rPr>
              <w:t xml:space="preserve"> Развитие 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Оценить технику выполнения.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строевые упражнения; 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комбинацию из акробатических элементов.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11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16.11.15г.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17.11.15г.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5/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32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 Зачет. М: длинный кувырок. Д: мост из положения стоя – встать.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Повторение поворотов в движении. ОРУ на месте. М и Д.: соединение из 3 – 4 элементов. </w:t>
            </w:r>
            <w:r w:rsidRPr="00987564">
              <w:rPr>
                <w:rFonts w:ascii="Times New Roman" w:hAnsi="Times New Roman"/>
                <w:i/>
                <w:u w:val="single"/>
              </w:rPr>
              <w:t>Контрольный норматив: м.: длинный кувырок с 3 – 4 шагов разбега, д.: мост из положения стоя – встать.</w:t>
            </w:r>
            <w:r w:rsidRPr="00987564">
              <w:rPr>
                <w:rFonts w:ascii="Times New Roman" w:hAnsi="Times New Roman"/>
              </w:rPr>
              <w:t xml:space="preserve"> Развитие 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Оценить технику выполнения.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и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акробатические элементы.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11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20.11.15г.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21.11.15г.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6/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33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Строевые </w:t>
            </w:r>
            <w:r w:rsidRPr="00987564">
              <w:rPr>
                <w:rFonts w:ascii="Times New Roman" w:hAnsi="Times New Roman"/>
              </w:rPr>
              <w:lastRenderedPageBreak/>
              <w:t>упражнения.</w:t>
            </w:r>
          </w:p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Зачет. М и Д.: соединение из 3 – 4 элементов.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Перестроение из 1 колонны, в 2,3,4 в движении. ОРУ на месте. </w:t>
            </w:r>
            <w:r w:rsidRPr="00987564">
              <w:rPr>
                <w:rFonts w:ascii="Times New Roman" w:hAnsi="Times New Roman"/>
                <w:i/>
                <w:u w:val="single"/>
              </w:rPr>
              <w:t>Контрольный норматив: м и д.: соединение из 3 – 4 элементов.</w:t>
            </w:r>
            <w:r w:rsidRPr="00987564">
              <w:rPr>
                <w:rFonts w:ascii="Times New Roman" w:hAnsi="Times New Roman"/>
              </w:rPr>
              <w:t xml:space="preserve"> Развитие силовых </w:t>
            </w:r>
            <w:r w:rsidRPr="00987564">
              <w:rPr>
                <w:rFonts w:ascii="Times New Roman" w:hAnsi="Times New Roman"/>
              </w:rPr>
              <w:lastRenderedPageBreak/>
              <w:t>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Оценить технику выполнения.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 строевые и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акробатические элементы.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lastRenderedPageBreak/>
              <w:t>11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20.11.15г.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lastRenderedPageBreak/>
              <w:t>21.11.15г.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7/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34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Опорный прыжок.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Разучивание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с гимнастическими палками.</w:t>
            </w:r>
            <w:r w:rsidRPr="00987564">
              <w:t xml:space="preserve"> </w:t>
            </w:r>
            <w:r w:rsidRPr="00987564">
              <w:rPr>
                <w:rFonts w:ascii="Times New Roman" w:hAnsi="Times New Roman"/>
              </w:rPr>
              <w:t>Опорный прыжок. М.: ноги врозь через козла в длину (высота 115см). Д.: боком через коня (высота 110см). Эстафеты. Развитие скоростно-силовых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 строевые упражнения; опорный прыжок.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12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23.11.15г.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24.11.15г.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8/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35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</w:t>
            </w:r>
          </w:p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Опорный прыжок. Наклон вперед из положения стоя.</w:t>
            </w:r>
          </w:p>
          <w:p w:rsidR="00F7203E" w:rsidRPr="0098756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с гимнастическими палками. Опорный прыжок. М.: ноги врозь через козла в длину (высота 115см). Д.: боком через коня (высота 110см). Эстафеты.</w:t>
            </w:r>
            <w:r w:rsidRPr="00987564">
              <w:rPr>
                <w:rFonts w:ascii="Times New Roman" w:hAnsi="Times New Roman"/>
                <w:i/>
                <w:u w:val="single"/>
              </w:rPr>
              <w:t xml:space="preserve"> Контрольный норматив: наклон вперед из положения, стоя (с фиксацией).</w:t>
            </w:r>
            <w:r w:rsidRPr="00987564">
              <w:rPr>
                <w:rFonts w:ascii="Times New Roman" w:hAnsi="Times New Roman"/>
              </w:rPr>
              <w:t xml:space="preserve"> </w:t>
            </w:r>
            <w:r w:rsidRPr="00987564">
              <w:rPr>
                <w:rFonts w:ascii="Times New Roman" w:hAnsi="Times New Roman"/>
                <w:spacing w:val="-3"/>
                <w:shd w:val="clear" w:color="auto" w:fill="FFFFFF"/>
              </w:rPr>
              <w:t>Подготовка к комплексу сдачи нормативов ГТО.</w:t>
            </w:r>
            <w:r w:rsidRPr="00987564">
              <w:rPr>
                <w:rFonts w:ascii="Times New Roman" w:hAnsi="Times New Roman"/>
              </w:rPr>
              <w:t xml:space="preserve">  Развитие скоростно-силовых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 строевые упражнения; опорный прыжок.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12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27.11.15г.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28.11.15г.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9/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36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Опорный прыжок. Лазание по канату: М: на руках (на высоту). Д: в 2 приема на скорость.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с гимнастическими палками.</w:t>
            </w:r>
            <w:r w:rsidRPr="00987564">
              <w:t xml:space="preserve"> </w:t>
            </w:r>
            <w:r w:rsidRPr="00987564">
              <w:rPr>
                <w:rFonts w:ascii="Times New Roman" w:hAnsi="Times New Roman"/>
              </w:rPr>
              <w:t>Опорный прыжок. М.: ноги врозь через козла в длину (высота 115см). Д.: боком через коня (высота 110см). Лазание по канату: М.: на руках. Д.: в 2 приема на скорость.  Эстафеты. Развитие скоростно-силовых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опорный прыжок; лазание по канату.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12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27.11.15г.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t>28.11.15г.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10/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37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Развитие скоростно-силовых способностей. Лазание по канату М и Д.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на месте. М.: ноги врозь через козла в длину (высота 115см). Д.: боком через коня (высота 110см). Лазание по канату: М.: на руках. Д.: в 2 приема на скорость. Эстафеты. Развитие скоростно-силовых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 строевые упражнения; опорный прыжок; лазание по канату.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13 неделя ноябрь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30.11.15г.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11/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38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Лазание по канату М и Д.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на месте. М.: ноги врозь через козла в длину (высота 115см). Д.: боком через коня (высота 110см). Лазание по канату: М.: на руках. Д.: в 2 приема на скорость. Эстафеты. Развитие скоростно-силовых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выполнять строевые упражнения; опорный прыжок; лазание по канату.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13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5.12.15г.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12/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39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Зачет. Опорный прыжок.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Перестроение из 1 колонны, в 2,3,4 в движении. ОРУ на месте. Лазание по канату: М.: на руках. Д.: в 2 приема на скорость. </w:t>
            </w:r>
            <w:r w:rsidRPr="00987564">
              <w:rPr>
                <w:rFonts w:ascii="Times New Roman" w:hAnsi="Times New Roman"/>
                <w:i/>
                <w:u w:val="single"/>
              </w:rPr>
              <w:t xml:space="preserve">Контрольный норматив опорный прыжок:  М.: ноги врозь через козла в длину (высота 115см). Д.: боком через коня (высота 110см). </w:t>
            </w:r>
            <w:r w:rsidRPr="00987564">
              <w:rPr>
                <w:rFonts w:ascii="Times New Roman" w:hAnsi="Times New Roman"/>
              </w:rPr>
              <w:t>Эстафеты. Развитие скоростно-силовых способностей.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Оценить технику выполнения опорного прыжка.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строевые упражнения; опорный прыжок; лазание по канату.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13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t>5.12.15г.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13/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40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Подтягивание на перекладине. Висы и упоры.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в движении. Лазание по канату: М.: на руках (на высоту). Д.: в 2 приема на скорость. Подтягивание на перекладине. Висы и упоры.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лазание по канату; подтягивание на перекладине. 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14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7.12.15г.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8.12.15г.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14/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41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Лазание по канату М и Д. Висы и упоры.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в движении. Лазание по канату: М.: на руках (на высоту). Д.: в 2 приема на скорость. Подтягивание на перекладине. Висы и упоры.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лазание по канату; подтягивание на перекладине. 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14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11.12.15г.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12.12.15г.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15/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42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Зачет. Лазание по канату: М.: на руках (на высоту). Д.: в 2 приема на скорость. Висы и упоры.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Перестроение из 1 колонны, в 2,3,4 в движении. ОРУ в движении. </w:t>
            </w:r>
            <w:r w:rsidRPr="00987564">
              <w:rPr>
                <w:rFonts w:ascii="Times New Roman" w:hAnsi="Times New Roman"/>
                <w:i/>
                <w:u w:val="single"/>
              </w:rPr>
              <w:t xml:space="preserve">Контрольный норматив:  лазание по канату: м.: на руках (на высоту), д.: в 2 приема на скорость. </w:t>
            </w:r>
            <w:r w:rsidRPr="00987564">
              <w:rPr>
                <w:rFonts w:ascii="Times New Roman" w:hAnsi="Times New Roman"/>
              </w:rPr>
              <w:t>Висы и упоры.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Оценить технику выполнения.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лазание по канату; подтягивание на перекладине. 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lang w:val="en-US"/>
              </w:rPr>
              <w:t>14</w:t>
            </w:r>
            <w:r w:rsidRPr="00987564">
              <w:rPr>
                <w:rFonts w:ascii="Times New Roman" w:hAnsi="Times New Roman"/>
              </w:rPr>
              <w:t xml:space="preserve">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  <w:lang w:val="en-US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11.12.15г.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987564">
              <w:rPr>
                <w:rFonts w:ascii="Times New Roman" w:hAnsi="Times New Roman"/>
              </w:rPr>
              <w:t>12.12.15г.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16/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43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 Висы и упоры.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в движении. Подтягивание на перекладине. Висы и упоры.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hd w:val="clear" w:color="auto" w:fill="FFFFFF"/>
              <w:spacing w:after="0" w:line="288" w:lineRule="exact"/>
              <w:ind w:hanging="19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подтягивание на перекладине. 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15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14.12.15г.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15.12.15г.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17/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44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Строевые упражнения. Висы и упоры.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Перестроение из 1 колонны, в 2,3,4 в движении. ОРУ в движении. Подтягивание на перекладине. Висы и упоры.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подтягивание на перекладине. 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15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18.12.15г.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19.12.15г.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18/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45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t>Гимнастика.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Зачет. Подтягивание на перекладине.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Зачет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Перестроение из 1 колонны, в 2,3,4 в движении. ОРУ в движении. </w:t>
            </w:r>
            <w:r w:rsidRPr="00987564">
              <w:rPr>
                <w:rFonts w:ascii="Times New Roman" w:hAnsi="Times New Roman"/>
                <w:i/>
                <w:u w:val="single"/>
              </w:rPr>
              <w:t>Контрольный норматив: подтягивание на перекладине.</w:t>
            </w:r>
            <w:r w:rsidRPr="00987564">
              <w:rPr>
                <w:rFonts w:ascii="Times New Roman" w:hAnsi="Times New Roman"/>
                <w:spacing w:val="-3"/>
                <w:shd w:val="clear" w:color="auto" w:fill="FFFFFF"/>
              </w:rPr>
              <w:t xml:space="preserve"> Подготовка к комплексу сдачи нормативов ГТО.</w:t>
            </w:r>
            <w:r w:rsidRPr="00987564">
              <w:rPr>
                <w:rFonts w:ascii="Times New Roman" w:hAnsi="Times New Roman"/>
              </w:rPr>
              <w:t xml:space="preserve"> Висы и упоры.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М: 10 – 8 – 7;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Д: 20 – 15 – 10.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выполнять подтягивание на перекладине.  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15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18.12.15г.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19.12.15г.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19/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46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87564">
              <w:rPr>
                <w:rFonts w:ascii="Times New Roman" w:hAnsi="Times New Roman"/>
                <w:b/>
              </w:rPr>
              <w:lastRenderedPageBreak/>
              <w:t>Бадминтон.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Стойки и перемещения.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Сочетание приемов передвижений и остановок. </w:t>
            </w:r>
            <w:r w:rsidRPr="00987564">
              <w:rPr>
                <w:rFonts w:ascii="Times New Roman" w:hAnsi="Times New Roman"/>
              </w:rPr>
              <w:lastRenderedPageBreak/>
              <w:t>ОРУ с ракеткой. Учебная игра. Правила бадминтона.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 xml:space="preserve">Уметь: играть в </w:t>
            </w:r>
            <w:r w:rsidRPr="00987564">
              <w:rPr>
                <w:rFonts w:ascii="Times New Roman" w:hAnsi="Times New Roman"/>
              </w:rPr>
              <w:lastRenderedPageBreak/>
              <w:t>бадминтон по упрощенным правилам.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16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lastRenderedPageBreak/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21.12.15г.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22.12.15г.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20/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47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b/>
              </w:rPr>
              <w:t>Бадминтон.</w:t>
            </w:r>
            <w:r w:rsidRPr="00987564">
              <w:rPr>
                <w:rFonts w:ascii="Times New Roman" w:hAnsi="Times New Roman"/>
              </w:rPr>
              <w:t xml:space="preserve"> 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Удар снизу.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Сочетание приемов передвижений и остановок. ОРУ с ракеткой. Удар снизу. Учебная игра. Правила бадминтона.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16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25.12.15г.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26.12.15г.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987564" w:rsidTr="00BA60DF">
        <w:tc>
          <w:tcPr>
            <w:tcW w:w="56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21/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48</w:t>
            </w:r>
          </w:p>
        </w:tc>
        <w:tc>
          <w:tcPr>
            <w:tcW w:w="1985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  <w:b/>
              </w:rPr>
              <w:t>Бадминтон.</w:t>
            </w:r>
            <w:r w:rsidRPr="00987564">
              <w:rPr>
                <w:rFonts w:ascii="Times New Roman" w:hAnsi="Times New Roman"/>
              </w:rPr>
              <w:t xml:space="preserve"> </w:t>
            </w:r>
          </w:p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Удар сверху.</w:t>
            </w:r>
          </w:p>
        </w:tc>
        <w:tc>
          <w:tcPr>
            <w:tcW w:w="850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5103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Сочетание приемов передвижений и остановок. ОРУ с ракеткой. Удар снизу. Удар сверху. Учебная игра. Правила бадминтона.</w:t>
            </w:r>
          </w:p>
        </w:tc>
        <w:tc>
          <w:tcPr>
            <w:tcW w:w="1418" w:type="dxa"/>
          </w:tcPr>
          <w:p w:rsidR="00F7203E" w:rsidRPr="0098756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98756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Уметь: играть в бадминтон по упрощенным правилам.</w:t>
            </w:r>
          </w:p>
        </w:tc>
        <w:tc>
          <w:tcPr>
            <w:tcW w:w="1275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16 неделя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декабрь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25.12.15г.</w:t>
            </w:r>
          </w:p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87564">
              <w:rPr>
                <w:rFonts w:ascii="Times New Roman" w:hAnsi="Times New Roman"/>
              </w:rPr>
              <w:t>26.12.15г.</w:t>
            </w:r>
          </w:p>
        </w:tc>
        <w:tc>
          <w:tcPr>
            <w:tcW w:w="1134" w:type="dxa"/>
          </w:tcPr>
          <w:p w:rsidR="00F7203E" w:rsidRPr="0098756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7203E" w:rsidRDefault="00F7203E" w:rsidP="00F7203E"/>
    <w:p w:rsidR="00F7203E" w:rsidRPr="00E90B0A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3 </w:t>
      </w:r>
      <w:r w:rsidRPr="00E90B0A">
        <w:rPr>
          <w:rFonts w:ascii="Times New Roman" w:hAnsi="Times New Roman"/>
          <w:b/>
          <w:sz w:val="28"/>
          <w:szCs w:val="28"/>
        </w:rPr>
        <w:t>четверть).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3"/>
        <w:gridCol w:w="2124"/>
        <w:gridCol w:w="851"/>
        <w:gridCol w:w="1557"/>
        <w:gridCol w:w="4403"/>
        <w:gridCol w:w="1701"/>
        <w:gridCol w:w="1843"/>
        <w:gridCol w:w="1134"/>
        <w:gridCol w:w="1134"/>
      </w:tblGrid>
      <w:tr w:rsidR="00F7203E" w:rsidRPr="00807C56" w:rsidTr="00BA60DF">
        <w:trPr>
          <w:trHeight w:val="555"/>
        </w:trPr>
        <w:tc>
          <w:tcPr>
            <w:tcW w:w="563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124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557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4403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 xml:space="preserve">Виды 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учебной деятельности</w:t>
            </w:r>
          </w:p>
        </w:tc>
        <w:tc>
          <w:tcPr>
            <w:tcW w:w="1701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Виды контроля, измерители</w:t>
            </w:r>
          </w:p>
        </w:tc>
        <w:tc>
          <w:tcPr>
            <w:tcW w:w="1843" w:type="dxa"/>
            <w:vMerge w:val="restart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2268" w:type="dxa"/>
            <w:gridSpan w:val="2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 xml:space="preserve">Дата 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F7203E" w:rsidRPr="00807C56" w:rsidTr="00BA60DF">
        <w:trPr>
          <w:trHeight w:val="450"/>
        </w:trPr>
        <w:tc>
          <w:tcPr>
            <w:tcW w:w="563" w:type="dxa"/>
            <w:vMerge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4" w:type="dxa"/>
            <w:vMerge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1" w:type="dxa"/>
            <w:vMerge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7" w:type="dxa"/>
            <w:vMerge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03" w:type="dxa"/>
            <w:vMerge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vMerge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07C56">
              <w:rPr>
                <w:rFonts w:ascii="Times New Roman" w:hAnsi="Times New Roman"/>
                <w:b/>
                <w:sz w:val="18"/>
                <w:szCs w:val="18"/>
              </w:rPr>
              <w:t>план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07C56">
              <w:rPr>
                <w:rFonts w:ascii="Times New Roman" w:hAnsi="Times New Roman"/>
                <w:b/>
                <w:sz w:val="18"/>
                <w:szCs w:val="18"/>
              </w:rPr>
              <w:t>факт</w:t>
            </w: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49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Инструктаж Т.Б. Подъем в гору.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  <w:lang w:val="en-US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Инструктаж  техники  безопасности на уроках лыжной подготовки. Одновременный одношажный ход (стартовый вариант). Подъем в гору скользящим шагом.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на старте одновременный одношажный ход.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1</w:t>
            </w:r>
            <w:r w:rsidRPr="00807C56">
              <w:rPr>
                <w:rFonts w:ascii="Times New Roman" w:hAnsi="Times New Roman"/>
                <w:lang w:val="en-US"/>
              </w:rPr>
              <w:t>7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11.01.16г.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12.01.16г.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50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Спуски и подъемы, торможения.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Попеременный двухшажный ход, одновременные ходы. Подъемы и спуски. Торможения.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на дистанции попеременный двухшажный ход.</w:t>
            </w:r>
          </w:p>
        </w:tc>
        <w:tc>
          <w:tcPr>
            <w:tcW w:w="1134" w:type="dxa"/>
            <w:tcBorders>
              <w:top w:val="nil"/>
            </w:tcBorders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</w:t>
            </w:r>
            <w:r w:rsidRPr="00807C56">
              <w:rPr>
                <w:rFonts w:ascii="Times New Roman" w:hAnsi="Times New Roman"/>
                <w:lang w:val="en-US"/>
              </w:rPr>
              <w:t>7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15.01.16г.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16.01.16г.</w:t>
            </w:r>
          </w:p>
        </w:tc>
        <w:tc>
          <w:tcPr>
            <w:tcW w:w="1134" w:type="dxa"/>
            <w:tcBorders>
              <w:top w:val="nil"/>
            </w:tcBorders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3/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51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Зачет. Техника попеременного двухшажного хода. 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Коньковый ход.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Коньковый ход. Торможение и поворот «плугом». Контрольный норматив: техника попеременного двухшажного хода. 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Оценить технику выполнения хода.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Уметь:  передвигаться по дистанции попеременным двухшажным ходом; коньковым </w:t>
            </w:r>
            <w:r w:rsidRPr="00807C56">
              <w:rPr>
                <w:rFonts w:ascii="Times New Roman" w:hAnsi="Times New Roman"/>
              </w:rPr>
              <w:lastRenderedPageBreak/>
              <w:t>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1</w:t>
            </w:r>
            <w:r w:rsidRPr="00807C56">
              <w:rPr>
                <w:rFonts w:ascii="Times New Roman" w:hAnsi="Times New Roman"/>
                <w:lang w:val="en-US"/>
              </w:rPr>
              <w:t>7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15.01.16г.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16.01.16г.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4/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52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Коньковый ход. Поворот «плугом».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Коньковый ход. Торможение и поворот «плугом».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передвигаться по дистанции коньковым 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18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18.01.16г.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19.01.16г.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53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Зачет. Техника конькового хода.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>Контрольный норматив: техника конькового хода.</w:t>
            </w:r>
            <w:r w:rsidRPr="00807C56">
              <w:rPr>
                <w:rFonts w:ascii="Times New Roman" w:hAnsi="Times New Roman"/>
              </w:rPr>
              <w:t xml:space="preserve"> Торможение и поворот «плугом».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Оценить технику выполнения хода.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передвигаться по дистанции коньковым 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18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22.01.16г.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23.01.16г.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54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Коньковый ход. Бег на лыжах до 3 км.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Игры «Гонка с выбыванием», «Биатлон». Развитие выносливости. Бег на лыжах до 3 км.</w:t>
            </w:r>
            <w:r w:rsidRPr="00807C56">
              <w:rPr>
                <w:rFonts w:ascii="Times New Roman" w:hAnsi="Times New Roman"/>
                <w:spacing w:val="-3"/>
                <w:shd w:val="clear" w:color="auto" w:fill="FFFFFF"/>
              </w:rPr>
              <w:t xml:space="preserve"> Подготовка к комплексу сдачи нормативов ГТО.</w:t>
            </w:r>
            <w:r w:rsidRPr="00807C56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передвигаться по дистанции коньковым ходом; тормозить «плугом».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18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22.01.16г.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23.01.16г.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55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Зачет. Техника одновременного бесшажного хода. Эстафеты на лыжах.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>Контрольный норматив: техника одновременного бесшажного хода.</w:t>
            </w:r>
            <w:r w:rsidRPr="00807C56">
              <w:rPr>
                <w:rFonts w:ascii="Times New Roman" w:hAnsi="Times New Roman"/>
              </w:rPr>
              <w:t xml:space="preserve"> Одновременный одношажный ход. Эстафеты на лыжах.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Оценить технику выполнения хода.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на дистанции одновременный бесшажный ход, одношажный ход.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19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25.01.16г.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26.01.16г.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8/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56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Переходы с одного хода на другой.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Разучивание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Попеременный четырехшажный ход. Переход с попеременных ходов на одновременные.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передвигаться попеременным четырехшажным 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19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29.01.16г.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30.01.16г.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9/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57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Переходы с одного хода на другой.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Попеременный четырехшажный ход. Переход с попеременных ходов на одновременные.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передвигаться попеременным четырехшажным 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19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я</w:t>
            </w:r>
            <w:r w:rsidRPr="00807C56">
              <w:rPr>
                <w:rFonts w:ascii="Times New Roman" w:hAnsi="Times New Roman"/>
                <w:lang w:val="en-US"/>
              </w:rPr>
              <w:t>нварь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29.01.16г.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30.01.16г.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10/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58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Переходы с одного хода на другой.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Попеременный четырехшажный ход. Переход с попеременных ходов на одновременные.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Уметь: передвигаться попеременным четырехшажным </w:t>
            </w:r>
            <w:r w:rsidRPr="00807C56">
              <w:rPr>
                <w:rFonts w:ascii="Times New Roman" w:hAnsi="Times New Roman"/>
              </w:rPr>
              <w:lastRenderedPageBreak/>
              <w:t>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lastRenderedPageBreak/>
              <w:t>20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11/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59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Зачет. Техника попеременного четырехшажного хода.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>Контрольный норматив: техника попеременного четырехшажного хода.</w:t>
            </w:r>
            <w:r w:rsidRPr="00807C56">
              <w:rPr>
                <w:rFonts w:ascii="Times New Roman" w:hAnsi="Times New Roman"/>
              </w:rPr>
              <w:t xml:space="preserve"> Переход с попеременных ходов на одновременные. Развитие выносливости.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Оценить технику выполнения хода.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передвигаться попеременным четырехшажным ходом.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20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12/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60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Преодоление контруклонов.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Преодоление контруклонов. Прохождение дистанции до 4 км.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преодолевать контруклоны; прохождение дистанции до 4км.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20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13/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61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Преодоление контруклонов. Прохождение дистанции до 4 км.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Преодоление контруклонов. Прохождение дистанции до 4 км.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преодолевать контруклоны; прохождение дистанции до 4км.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21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8.02.16г.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9.02.16г.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14/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62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Преодоление контруклонов.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Преодоление контруклонов. Прохождение дистанции  до 4 км.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преодолевать контруклоны; прохождение дистанции до 4км.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21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12.02.16г.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13.02.16г.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15/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63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Зачет. Техника преодоления контруклонов.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Зачет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>Контрольный норматив: техника преодоления контруклонов.</w:t>
            </w:r>
            <w:r w:rsidRPr="00807C56">
              <w:rPr>
                <w:rFonts w:ascii="Times New Roman" w:hAnsi="Times New Roman"/>
              </w:rPr>
              <w:t xml:space="preserve"> Прохождение дистанции до 4 км.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Оценить технику выполнения хода.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преодолевать контруклоны; прохождение дистанции до 4км.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21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12.02.16г.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13.02.16г.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16/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64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Применение лыжных ходов на дистанции. Зачет. Бег на лыжах 3 км.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>Контрольный норматив: бег на лыжах 3 км.</w:t>
            </w:r>
            <w:r w:rsidRPr="00807C56">
              <w:rPr>
                <w:rFonts w:ascii="Times New Roman" w:hAnsi="Times New Roman"/>
                <w:spacing w:val="-3"/>
                <w:shd w:val="clear" w:color="auto" w:fill="FFFFFF"/>
              </w:rPr>
              <w:t xml:space="preserve"> Подготовка к комплексу сдачи нормативов ГТО.</w:t>
            </w:r>
            <w:r w:rsidRPr="00807C56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88" w:lineRule="exact"/>
              <w:ind w:hanging="19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 проходить дистанцию на лыжах до 3 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22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15.02.16г.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16.02.16г.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17/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65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Применение лыжных ходов на дистанции. Бег на лыжах 5 км.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 xml:space="preserve">Бег на лыжах 5 км. Без учета времени. </w:t>
            </w:r>
            <w:r w:rsidRPr="00807C56">
              <w:rPr>
                <w:rFonts w:ascii="Times New Roman" w:hAnsi="Times New Roman"/>
                <w:spacing w:val="-3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Без учета времени.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Уметь: проходить </w:t>
            </w:r>
            <w:r w:rsidRPr="00807C56">
              <w:rPr>
                <w:rFonts w:ascii="Times New Roman" w:hAnsi="Times New Roman"/>
              </w:rPr>
              <w:lastRenderedPageBreak/>
              <w:t>дистанцию на лыжах до 5км.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22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19.02.16г.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20.02.16г.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18/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66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Лыжная подготовка.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Применение лыжных ходов на дистанции. Бег на лыжах 5 км.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807C56">
              <w:rPr>
                <w:rFonts w:ascii="Times New Roman" w:hAnsi="Times New Roman"/>
                <w:i/>
                <w:u w:val="single"/>
              </w:rPr>
              <w:t>Бег на лыжах 5 км. Без учета времени.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Без учета времени.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проходить дистанцию на лыжах до 5км.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22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19.02.16г.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20.02.16г.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19/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67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Применение  технических  приемов в игре.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Разучивание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играть в волейбол по упрощенным правилам.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lang w:val="en-US"/>
              </w:rPr>
              <w:t>23</w:t>
            </w:r>
            <w:r w:rsidRPr="00807C56">
              <w:rPr>
                <w:rFonts w:ascii="Times New Roman" w:hAnsi="Times New Roman"/>
              </w:rPr>
              <w:t xml:space="preserve">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</w:t>
            </w:r>
            <w:r w:rsidRPr="00807C56">
              <w:rPr>
                <w:rFonts w:ascii="Times New Roman" w:hAnsi="Times New Roman"/>
                <w:lang w:val="en-US"/>
              </w:rPr>
              <w:t>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22.02.16г.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27.02.16г.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20/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68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23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26.02.16г.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27.02.16г.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21/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69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Передача мяча сверху двумя руками в прыжке в парах через зону.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 через зону. Нападающий удар при встречных передачах. Нижняя прямая подача. Учебная игра.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Оценка техники передачи мяча сверху двумя руками в прыжке в парах.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играть в волейбол по упрощенным правилам.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23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26.02.16г.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22/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70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Нападающий удар при встречных передачах.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 через зону. Нападающий удар при встречных передачах. Нижняя прямая подача. Учебная игра.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24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февраль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29.02.16г.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23/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71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Нижняя прямая подача, прием мяча.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подача, прием мяча. Учебная игра. Игра в нападение через 3-ю зону.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играть в волейбол по упрощенным правилам.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24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4.03.16г.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5.03.16г.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24/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72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lastRenderedPageBreak/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Выполнение атакующего удара через 3-ю зону.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</w:t>
            </w:r>
            <w:r w:rsidRPr="00807C56">
              <w:rPr>
                <w:rFonts w:ascii="Times New Roman" w:hAnsi="Times New Roman"/>
              </w:rPr>
              <w:lastRenderedPageBreak/>
              <w:t>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 xml:space="preserve">Стойки и передвижения игрока. Передача </w:t>
            </w:r>
            <w:r w:rsidRPr="00807C56">
              <w:rPr>
                <w:rFonts w:ascii="Times New Roman" w:hAnsi="Times New Roman"/>
              </w:rPr>
              <w:lastRenderedPageBreak/>
              <w:t>мяча сверху двумя руками в прыжке в тройках. Нападающий удар при встречных передачах. Нижняя прямая подача, прием мяча. Учебная игра. Игра в нападение через 3-ю зону.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Уметь: </w:t>
            </w:r>
            <w:r w:rsidRPr="00807C56">
              <w:rPr>
                <w:rFonts w:ascii="Times New Roman" w:hAnsi="Times New Roman"/>
              </w:rPr>
              <w:lastRenderedPageBreak/>
              <w:t>применять в игре технические приемы.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24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4.03.16г.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12.03.16г.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25/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73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Игра в нападение через 3-ю зону.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подача, прием мяча. Учебная игра. Игра в нападение через 3-ю зону.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Оценка техники  выполнения нападающего удара при встречных передачах.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играть в волейбол по упрощенным правилам.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25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11.03.16г.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12.03.16г.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26/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74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Учебная игра.</w:t>
            </w:r>
            <w:r w:rsidRPr="00807C56">
              <w:t xml:space="preserve"> </w:t>
            </w:r>
            <w:r w:rsidRPr="00807C56">
              <w:rPr>
                <w:rFonts w:ascii="Times New Roman" w:hAnsi="Times New Roman"/>
              </w:rPr>
              <w:t>Развитие координационных способностей.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подача, прием мяча, отраженного сеткой. Учебная игра. Игра в нападение через 3-ю зону. Развитие координационных способностей.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25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11.03.16г.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15.03.16г.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27/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75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Волейбол.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Передача мяча сверху двумя руками в прыжке в тройках через сетку.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 через сетку. Нападающий удар при встречных передачах. Нижняя прямая подача, прием мяча, отраженного сеткой. Учебная игра. Игра в нападение через 3-ю зону.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hd w:val="clear" w:color="auto" w:fill="FFFFFF"/>
              <w:spacing w:after="0" w:line="283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играть в волейбол по упрощенным правилам.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25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14.03.16г.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19.03.16г.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28/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76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  <w:b/>
              </w:rPr>
              <w:t>Бадминтон.</w:t>
            </w:r>
            <w:r w:rsidRPr="00807C56">
              <w:rPr>
                <w:rFonts w:ascii="Times New Roman" w:hAnsi="Times New Roman"/>
              </w:rPr>
              <w:t xml:space="preserve"> Выполнение и прием атакующего удара «смэш».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8"/>
              </w:rPr>
            </w:pPr>
            <w:r w:rsidRPr="00807C56">
              <w:rPr>
                <w:rFonts w:ascii="Times New Roman" w:hAnsi="Times New Roman"/>
                <w:spacing w:val="-8"/>
              </w:rPr>
              <w:t>Совершенствование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Стойки и передвижения игрока. Техника выполнения и приема атакующего удара «смэш». Учебная игра. Развитие координационных способностей.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hd w:val="clear" w:color="auto" w:fill="FFFFFF"/>
              <w:spacing w:after="0" w:line="283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26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18.03.16г.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19.03.16г.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29/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77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Бадминтон.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Блокирующие удары в средней зоне открытой и закрытой стороной ракетки.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8"/>
              </w:rPr>
            </w:pPr>
            <w:r w:rsidRPr="00807C56">
              <w:rPr>
                <w:rFonts w:ascii="Times New Roman" w:hAnsi="Times New Roman"/>
                <w:spacing w:val="-8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Стойки и передвижения игрока. Техника выполнения и приема атакующего удара «смэш». </w:t>
            </w:r>
            <w:r w:rsidRPr="00807C56">
              <w:rPr>
                <w:rFonts w:ascii="Times New Roman" w:hAnsi="Times New Roman"/>
                <w:sz w:val="24"/>
                <w:szCs w:val="24"/>
              </w:rPr>
              <w:t xml:space="preserve">Блокирующие удары в средней зоне открытой и закрытой стороной ракетки. </w:t>
            </w:r>
            <w:r w:rsidRPr="00807C56">
              <w:rPr>
                <w:rFonts w:ascii="Times New Roman" w:hAnsi="Times New Roman"/>
              </w:rPr>
              <w:t xml:space="preserve">Учебная игра. 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hd w:val="clear" w:color="auto" w:fill="FFFFFF"/>
              <w:spacing w:after="0" w:line="283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Уметь: играть в бадминтон по упрощенным правилам.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26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18.03.16г.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807C56" w:rsidTr="00BA60DF">
        <w:tc>
          <w:tcPr>
            <w:tcW w:w="56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30/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78</w:t>
            </w:r>
          </w:p>
        </w:tc>
        <w:tc>
          <w:tcPr>
            <w:tcW w:w="2124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07C56">
              <w:rPr>
                <w:rFonts w:ascii="Times New Roman" w:hAnsi="Times New Roman"/>
                <w:b/>
              </w:rPr>
              <w:t>Бадминтон.</w:t>
            </w:r>
          </w:p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Короткий </w:t>
            </w:r>
            <w:r w:rsidRPr="00807C56">
              <w:rPr>
                <w:rFonts w:ascii="Times New Roman" w:hAnsi="Times New Roman"/>
              </w:rPr>
              <w:lastRenderedPageBreak/>
              <w:t>атакующий удар с задней линии площадки.</w:t>
            </w:r>
          </w:p>
        </w:tc>
        <w:tc>
          <w:tcPr>
            <w:tcW w:w="851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7" w:type="dxa"/>
          </w:tcPr>
          <w:p w:rsidR="00F7203E" w:rsidRPr="00807C56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8"/>
              </w:rPr>
            </w:pPr>
            <w:r w:rsidRPr="00807C56">
              <w:rPr>
                <w:rFonts w:ascii="Times New Roman" w:hAnsi="Times New Roman"/>
                <w:spacing w:val="-8"/>
              </w:rPr>
              <w:t>Комплексный</w:t>
            </w:r>
          </w:p>
        </w:tc>
        <w:tc>
          <w:tcPr>
            <w:tcW w:w="4403" w:type="dxa"/>
          </w:tcPr>
          <w:p w:rsidR="00F7203E" w:rsidRPr="00807C56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Стойки и передвижения игрока. Техника выполнения и приема атакующего удара </w:t>
            </w:r>
            <w:r w:rsidRPr="00807C56">
              <w:rPr>
                <w:rFonts w:ascii="Times New Roman" w:hAnsi="Times New Roman"/>
              </w:rPr>
              <w:lastRenderedPageBreak/>
              <w:t xml:space="preserve">«смэш». </w:t>
            </w:r>
            <w:r w:rsidRPr="00807C56">
              <w:rPr>
                <w:rFonts w:ascii="Times New Roman" w:hAnsi="Times New Roman"/>
                <w:sz w:val="24"/>
                <w:szCs w:val="24"/>
              </w:rPr>
              <w:t>Блокирующие удары в средней зоне открытой и закрытой стороной ракетки.</w:t>
            </w:r>
            <w:r w:rsidRPr="00807C56">
              <w:rPr>
                <w:rFonts w:ascii="Times New Roman" w:hAnsi="Times New Roman"/>
              </w:rPr>
              <w:t xml:space="preserve"> Короткий атакующий удар с задней линии площадки.</w:t>
            </w:r>
            <w:r w:rsidRPr="00807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7C56">
              <w:rPr>
                <w:rFonts w:ascii="Times New Roman" w:hAnsi="Times New Roman"/>
              </w:rPr>
              <w:t>Учебная игра. Развитие координационных способностей.</w:t>
            </w:r>
          </w:p>
        </w:tc>
        <w:tc>
          <w:tcPr>
            <w:tcW w:w="1701" w:type="dxa"/>
          </w:tcPr>
          <w:p w:rsidR="00F7203E" w:rsidRPr="00807C56" w:rsidRDefault="00F7203E" w:rsidP="00BA60DF">
            <w:pPr>
              <w:shd w:val="clear" w:color="auto" w:fill="FFFFFF"/>
              <w:spacing w:after="0" w:line="283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1843" w:type="dxa"/>
          </w:tcPr>
          <w:p w:rsidR="00F7203E" w:rsidRPr="00807C56" w:rsidRDefault="00F7203E" w:rsidP="00BA60DF">
            <w:pPr>
              <w:shd w:val="clear" w:color="auto" w:fill="FFFFFF"/>
              <w:spacing w:after="0" w:line="278" w:lineRule="exact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 xml:space="preserve">Уметь: применять в </w:t>
            </w:r>
            <w:r w:rsidRPr="00807C56">
              <w:rPr>
                <w:rFonts w:ascii="Times New Roman" w:hAnsi="Times New Roman"/>
              </w:rPr>
              <w:lastRenderedPageBreak/>
              <w:t>игре технические приемы.</w:t>
            </w: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lastRenderedPageBreak/>
              <w:t>26 неделя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07C56">
              <w:rPr>
                <w:rFonts w:ascii="Times New Roman" w:hAnsi="Times New Roman"/>
              </w:rPr>
              <w:t>март</w:t>
            </w:r>
          </w:p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F7203E" w:rsidRPr="00807C56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7203E" w:rsidRPr="008B1B61" w:rsidRDefault="00F7203E" w:rsidP="00F7203E">
      <w:pPr>
        <w:jc w:val="center"/>
      </w:pPr>
    </w:p>
    <w:p w:rsidR="00F7203E" w:rsidRDefault="00F7203E" w:rsidP="00F7203E"/>
    <w:p w:rsidR="00F7203E" w:rsidRDefault="00F7203E" w:rsidP="00F7203E"/>
    <w:p w:rsidR="00F7203E" w:rsidRDefault="00F7203E" w:rsidP="00F7203E"/>
    <w:p w:rsidR="00F7203E" w:rsidRPr="00E90B0A" w:rsidRDefault="00F7203E" w:rsidP="00F7203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  <w:lang w:val="en-US"/>
        </w:rPr>
        <w:t>4</w:t>
      </w:r>
      <w:r w:rsidRPr="00E90B0A">
        <w:rPr>
          <w:rFonts w:ascii="Times New Roman" w:hAnsi="Times New Roman"/>
          <w:b/>
          <w:sz w:val="28"/>
          <w:szCs w:val="28"/>
        </w:rPr>
        <w:t xml:space="preserve"> четверть).</w:t>
      </w:r>
    </w:p>
    <w:tbl>
      <w:tblPr>
        <w:tblW w:w="157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127"/>
        <w:gridCol w:w="850"/>
        <w:gridCol w:w="1843"/>
        <w:gridCol w:w="4678"/>
        <w:gridCol w:w="1417"/>
        <w:gridCol w:w="1985"/>
        <w:gridCol w:w="1134"/>
        <w:gridCol w:w="1134"/>
      </w:tblGrid>
      <w:tr w:rsidR="00F7203E" w:rsidRPr="00044894" w:rsidTr="00BA60DF">
        <w:trPr>
          <w:trHeight w:val="555"/>
        </w:trPr>
        <w:tc>
          <w:tcPr>
            <w:tcW w:w="567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127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1843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Тип урока</w:t>
            </w:r>
          </w:p>
        </w:tc>
        <w:tc>
          <w:tcPr>
            <w:tcW w:w="4678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 xml:space="preserve">Виды 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учебной деятельности</w:t>
            </w:r>
          </w:p>
        </w:tc>
        <w:tc>
          <w:tcPr>
            <w:tcW w:w="1417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Виды контроля, измерители</w:t>
            </w:r>
          </w:p>
        </w:tc>
        <w:tc>
          <w:tcPr>
            <w:tcW w:w="1985" w:type="dxa"/>
            <w:vMerge w:val="restart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Планируемые результаты освоения материала</w:t>
            </w:r>
          </w:p>
        </w:tc>
        <w:tc>
          <w:tcPr>
            <w:tcW w:w="2268" w:type="dxa"/>
            <w:gridSpan w:val="2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 xml:space="preserve">Дата 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F7203E" w:rsidRPr="00044894" w:rsidTr="00BA60DF">
        <w:trPr>
          <w:trHeight w:val="450"/>
        </w:trPr>
        <w:tc>
          <w:tcPr>
            <w:tcW w:w="567" w:type="dxa"/>
            <w:vMerge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vMerge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vMerge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vMerge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78" w:type="dxa"/>
            <w:vMerge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Merge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85" w:type="dxa"/>
            <w:vMerge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94">
              <w:rPr>
                <w:rFonts w:ascii="Times New Roman" w:hAnsi="Times New Roman"/>
                <w:b/>
                <w:sz w:val="18"/>
                <w:szCs w:val="18"/>
              </w:rPr>
              <w:t>план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94">
              <w:rPr>
                <w:rFonts w:ascii="Times New Roman" w:hAnsi="Times New Roman"/>
                <w:b/>
                <w:sz w:val="18"/>
                <w:szCs w:val="18"/>
              </w:rPr>
              <w:t>факт</w:t>
            </w: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79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Баскетбол.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Инструктаж Т.Б.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Сочетание приемов передвижений и остановок.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Сочетание приемов передвижений и остановок. Сочетание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баскетбол по упрощенным 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27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80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Баскетбол.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Взаимодействие трех игроков в нападении «малая восьмерка».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44894">
              <w:rPr>
                <w:rFonts w:ascii="Times New Roman" w:hAnsi="Times New Roman"/>
                <w:lang w:val="en-US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Сочетание приемов передвижений и остановок. Сочетание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134" w:type="dxa"/>
            <w:tcBorders>
              <w:top w:val="nil"/>
            </w:tcBorders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27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2.04.16г.</w:t>
            </w:r>
          </w:p>
        </w:tc>
        <w:tc>
          <w:tcPr>
            <w:tcW w:w="1134" w:type="dxa"/>
            <w:tcBorders>
              <w:top w:val="nil"/>
            </w:tcBorders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81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Баскетбол.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Применение  технических  приемов в игре. Учебная игра.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Сочетание приемов передвижений и остановок. Сочетание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баскетбол по упрощенным 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27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4.04.16г.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5.04.16г.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4/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82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Волейбол.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Нижняя прямая </w:t>
            </w:r>
            <w:r w:rsidRPr="00044894">
              <w:rPr>
                <w:rFonts w:ascii="Times New Roman" w:hAnsi="Times New Roman"/>
              </w:rPr>
              <w:lastRenderedPageBreak/>
              <w:t>подача, прием мяча, отраженного сеткой.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Комбинации из передвижений игрока. Передача мяча сверху двумя руками, стоя </w:t>
            </w:r>
            <w:r w:rsidRPr="00044894">
              <w:rPr>
                <w:rFonts w:ascii="Times New Roman" w:hAnsi="Times New Roman"/>
              </w:rPr>
              <w:lastRenderedPageBreak/>
              <w:t>спиной к цели. Нападающий удар при встречных передачах. Нижняя прямая подача, прием мяча, отраженного сеткой. Прием мяча снизу в группе. Учебная игра. Игра в нападение через 3-ю зону. Развитие координационных способностей.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Уметь: играть в волейбол по </w:t>
            </w:r>
            <w:r w:rsidRPr="00044894">
              <w:rPr>
                <w:rFonts w:ascii="Times New Roman" w:hAnsi="Times New Roman"/>
              </w:rPr>
              <w:lastRenderedPageBreak/>
              <w:t>упрощенным правилам; применять в игре технические приемы.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28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8.04.16г.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5/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83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 xml:space="preserve">Волейбол. 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Прием мяча снизу в группе.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Комбинации из передвижений игрока. Передача мяча сверху двумя руками, стоя спиной к цели. Нападающий удар при встречных передачах. Нижняя прямая подача, прием мяча, отраженного сеткой. Прием мяча снизу в группе. Учебная игра. Игра в нападение через 4-ю зону. Развитие координационных способностей.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волейбол по упрощенным правилам; применять в игре технические приемы.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28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6/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84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  <w:r w:rsidRPr="00044894">
              <w:rPr>
                <w:rFonts w:ascii="Times New Roman" w:hAnsi="Times New Roman"/>
              </w:rPr>
              <w:t xml:space="preserve"> Прыжок в высоту с разбега.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spacing w:val="-9"/>
                <w:lang w:eastAsia="ru-RU"/>
              </w:rPr>
            </w:pPr>
            <w:r w:rsidRPr="00044894">
              <w:rPr>
                <w:rFonts w:ascii="Times New Roman" w:hAnsi="Times New Roman"/>
                <w:spacing w:val="-9"/>
                <w:lang w:eastAsia="ru-RU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7"/>
              </w:rPr>
            </w:pPr>
            <w:r w:rsidRPr="00044894">
              <w:rPr>
                <w:rFonts w:ascii="Times New Roman" w:hAnsi="Times New Roman"/>
              </w:rPr>
              <w:t>Специальные беговые упражнения. Прыжок в высоту способом «перешагивание» с 11-13 беговых шагов. Отталкивание.</w:t>
            </w:r>
            <w:r w:rsidRPr="00044894">
              <w:rPr>
                <w:rFonts w:ascii="Times New Roman" w:hAnsi="Times New Roman"/>
                <w:lang w:val="en-US"/>
              </w:rPr>
              <w:t xml:space="preserve"> </w:t>
            </w:r>
            <w:r w:rsidRPr="00044894">
              <w:rPr>
                <w:rFonts w:ascii="Times New Roman" w:hAnsi="Times New Roman"/>
              </w:rPr>
              <w:t>Развитие скоростно-силовых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прыгать в высоту способом «перешагивание».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28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11.04.16г.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12.04.16г.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7/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85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Прыжок в высоту с разбега. Переход планки.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Специальные беговые упражнения. Прыжок в высоту способом «перешагивание» с 11-13 беговых шагов. Переход планки. Развитие скоростно-силовых качеств. 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прыгать в высоту способом «перешагивание».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29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15.04.16г.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16.04.16г.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86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Прыжок в высоту с разбега. Приземление.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9"/>
              </w:rPr>
              <w:t>Зачет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"/>
              </w:rPr>
            </w:pPr>
            <w:r w:rsidRPr="00044894">
              <w:rPr>
                <w:rFonts w:ascii="Times New Roman" w:hAnsi="Times New Roman"/>
              </w:rPr>
              <w:t xml:space="preserve">Развитие координационных качеств. Специальные беговые упражнения.  </w:t>
            </w:r>
            <w:r w:rsidRPr="00044894">
              <w:rPr>
                <w:rFonts w:ascii="Times New Roman" w:hAnsi="Times New Roman"/>
                <w:i/>
                <w:u w:val="single"/>
              </w:rPr>
              <w:t>Контрольный норматив: прыжок в высоту способом «перешагивания» с 11-13 беговых шагов.</w:t>
            </w:r>
            <w:r w:rsidRPr="00044894">
              <w:rPr>
                <w:rFonts w:ascii="Times New Roman" w:hAnsi="Times New Roman"/>
              </w:rPr>
              <w:t xml:space="preserve"> Приземление. Развитие скоростно-силовых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Ю: 5 – 125; 4 – 115;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 – 110;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Д: 5 – 115; 4 – 110;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 – 100.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прыгать в высоту способом «перешагивание».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29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15.04.16г.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16.04.16г.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87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Баскетбол.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Применение  технических  приемов в игре. Учебная игра.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"/>
              </w:rPr>
            </w:pPr>
            <w:r w:rsidRPr="00044894">
              <w:rPr>
                <w:rFonts w:ascii="Times New Roman" w:hAnsi="Times New Roman"/>
                <w:spacing w:val="-1"/>
              </w:rPr>
              <w:t>Сочетание приемов передвижений и остановок. Сочетание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баскетбол по упрощенным 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29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18.04.16г.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19.04.16г.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10/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88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Баскетбол.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Применение  технических  приемов в игре. Учебная игра.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Сочетание приемов передвижений и остановок. Сочетание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применять в игре технические приемы.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30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22.04.16г.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23.04.16г.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11/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89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Баскетбол.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Взаимодействие трех игроков в нападении «малая восьмерка».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Совершенствование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Сочетание приемов передвижений и остановок. Сочетание приемов передач, ведения и бросков. Бросок одной рукой от плеча в прыжке с сопротивлением после остановки. Взаимодействие трех игроков в нападении «малая восьмерка». Учебная игра.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баскетбол по упрощенным 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30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22.04.16г.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23.04.16г.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12/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90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 xml:space="preserve">Плавание 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(теория).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Техника кроля на груди.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7"/>
              </w:rPr>
              <w:t xml:space="preserve">Техника безопасности во время плавания в бассейне или водоеме. Первая медицинская помощь утопающему.  Беседа о воде и благоприятном ее воздействии на организм человека. Комплекс ОРУ перед купанием. Рассказать, как выполняется техника кроля на груди. Температурный режим при купании. 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Знать: технику выполнения кроля на груди. 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30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25.04.16г.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26.04.16г.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13/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91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Плавание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(теория).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Техника кроля на спине.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Беседа на тему: «Купальные принадлежности».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 ОРУ перед купанием. Рассказать, как выполняется техника кроля на спине.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Знать: технику выполнения кроля на спине.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31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29.04.16г.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30.04.16г.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14/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92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Плавание</w:t>
            </w:r>
          </w:p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(теория).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Техника способом брасс. Метание мяча.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Комбинирован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1"/>
              </w:rPr>
              <w:t>Комплекс ОРУ перед купанием. Освоение простых движений в воде. Беседа на тему: «Как необходимо вести себя в водной среде.  Рассказать, как выполняется техника способом брасс.</w:t>
            </w:r>
            <w:r w:rsidRPr="00044894">
              <w:rPr>
                <w:rFonts w:ascii="Times New Roman" w:hAnsi="Times New Roman"/>
              </w:rPr>
              <w:t xml:space="preserve"> Метание мяча весом 150гр на дальность в коридор 10 м с разбега.</w:t>
            </w:r>
            <w:r w:rsidRPr="00044894">
              <w:rPr>
                <w:rFonts w:ascii="Times New Roman" w:hAnsi="Times New Roman"/>
                <w:spacing w:val="-1"/>
              </w:rPr>
              <w:t xml:space="preserve"> </w:t>
            </w:r>
            <w:r w:rsidRPr="00044894">
              <w:rPr>
                <w:rFonts w:ascii="Times New Roman" w:hAnsi="Times New Roman"/>
              </w:rPr>
              <w:t xml:space="preserve">Развитие координационных качеств. 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Текущий 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Знать: технику выполнения способом брасс, уметь метать мяч на дальность.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31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апрель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29.04.16г.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30.04.16г.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15/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93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Бег на короткие дистанции.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Метание мяча.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</w:rPr>
            </w:pPr>
            <w:r w:rsidRPr="00044894">
              <w:rPr>
                <w:rFonts w:ascii="Times New Roman" w:hAnsi="Times New Roman"/>
                <w:spacing w:val="-2"/>
              </w:rPr>
              <w:t xml:space="preserve">Специальные беговые упражнения. Низкий старт (до 30 м). Стартовый разгон. Бег по дистанции (70-80 м). Эстафетный бег (передача палочки). </w:t>
            </w:r>
            <w:r w:rsidRPr="00044894">
              <w:rPr>
                <w:rFonts w:ascii="Times New Roman" w:hAnsi="Times New Roman"/>
              </w:rPr>
              <w:t xml:space="preserve">Метание мяча весом 150гр на дальность в коридор 10 м с разбега. </w:t>
            </w:r>
            <w:r w:rsidRPr="00044894">
              <w:rPr>
                <w:rFonts w:ascii="Times New Roman" w:hAnsi="Times New Roman"/>
                <w:spacing w:val="-2"/>
              </w:rPr>
              <w:t>Развитие скоростных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бегать с низкого старта с максимальной скоростью (60 м), метать мяч на дальность.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31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6.05.16г.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16/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94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Бег на короткие дистанции. Стартовый разгон.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Эстафетный бег. Метание мяча.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Специальные беговые упражнения. Низкий старт (до 30м). Стартовый разгон. Бег по дистанции (70-80 м). Эстафетный бег (передача палочки). Метание мяча весом 150гр на дальность в коридор 10 м с разбега. Развитие скоростных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бегать с низкого старта с максимальной скоростью (60 м), метать мяч на дальность.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32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6.05.16г.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7.05.16г.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17/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95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Зачет. Метание мяча весом 150гр с разбега. </w:t>
            </w:r>
            <w:r w:rsidRPr="00044894">
              <w:rPr>
                <w:rFonts w:ascii="Times New Roman" w:hAnsi="Times New Roman"/>
              </w:rPr>
              <w:lastRenderedPageBreak/>
              <w:t>Финиширование.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Эстафетный бег.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Специальные беговые упражнения. Низкий старт (до 30м). Бег по дистанции (70-80 м). </w:t>
            </w:r>
            <w:r w:rsidRPr="00044894">
              <w:rPr>
                <w:rFonts w:ascii="Times New Roman" w:hAnsi="Times New Roman"/>
                <w:i/>
                <w:u w:val="single"/>
              </w:rPr>
              <w:t>Контрольный норматив: метание мяча весом 150гр с 5 – 6 шагов разбега.</w:t>
            </w:r>
            <w:r w:rsidRPr="00044894">
              <w:rPr>
                <w:rFonts w:ascii="Times New Roman" w:hAnsi="Times New Roman"/>
              </w:rPr>
              <w:t xml:space="preserve"> </w:t>
            </w:r>
            <w:r w:rsidRPr="00044894">
              <w:rPr>
                <w:rFonts w:ascii="Times New Roman" w:hAnsi="Times New Roman"/>
                <w:spacing w:val="-3"/>
                <w:shd w:val="clear" w:color="auto" w:fill="FFFFFF"/>
              </w:rPr>
              <w:t xml:space="preserve">Подготовка к </w:t>
            </w:r>
            <w:r w:rsidRPr="00044894">
              <w:rPr>
                <w:rFonts w:ascii="Times New Roman" w:hAnsi="Times New Roman"/>
                <w:spacing w:val="-3"/>
                <w:shd w:val="clear" w:color="auto" w:fill="FFFFFF"/>
              </w:rPr>
              <w:lastRenderedPageBreak/>
              <w:t>комплексу сдачи нормативов ГТО.</w:t>
            </w:r>
            <w:r w:rsidRPr="00044894">
              <w:rPr>
                <w:rFonts w:ascii="Times New Roman" w:hAnsi="Times New Roman"/>
              </w:rPr>
              <w:t xml:space="preserve">  Финиширование. Эстафетный бег. Развитие скоростных качеств. Основы обучения двигательным действиям.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Уметь: бегать с низкого старта с максимальной скоростью (60 м), </w:t>
            </w:r>
            <w:r w:rsidRPr="00044894">
              <w:rPr>
                <w:rFonts w:ascii="Times New Roman" w:hAnsi="Times New Roman"/>
              </w:rPr>
              <w:lastRenderedPageBreak/>
              <w:t>метать мяч на дальность.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32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13.05.16г.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7.05.16г.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18/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96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Бег на короткие дистанции.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Эстафетный бег. Прыжок в длину с разбега.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Специальные беговые упражнения. Низкий старт (до 30м). Бег по дистанции (70-80 м). Финиширование. Эстафетный бег. Прыжок в длину с разбега способом «согнув ноги». Развитие скоростных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7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бегать с низкого старта с максимальной скоростью (60 м), прыгать в длину с разбега.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32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13.05.16г.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10.05.16г.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19/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97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Зачет бег 60 м. Прыжок в длину с разбега.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Специальные беговые упражнения. </w:t>
            </w:r>
            <w:r w:rsidRPr="00044894">
              <w:rPr>
                <w:rFonts w:ascii="Times New Roman" w:hAnsi="Times New Roman"/>
                <w:i/>
                <w:u w:val="single"/>
              </w:rPr>
              <w:t>Контрольный норматив: бег 60 м с низкого старта.</w:t>
            </w:r>
            <w:r w:rsidRPr="00044894">
              <w:rPr>
                <w:rFonts w:ascii="Times New Roman" w:hAnsi="Times New Roman"/>
              </w:rPr>
              <w:t xml:space="preserve"> </w:t>
            </w:r>
            <w:r w:rsidRPr="00044894">
              <w:rPr>
                <w:rFonts w:ascii="Times New Roman" w:hAnsi="Times New Roman"/>
                <w:spacing w:val="-3"/>
                <w:shd w:val="clear" w:color="auto" w:fill="FFFFFF"/>
              </w:rPr>
              <w:t>Подготовка к комплексу сдачи нормативов ГТО.</w:t>
            </w:r>
            <w:r w:rsidRPr="00044894">
              <w:rPr>
                <w:rFonts w:ascii="Times New Roman" w:hAnsi="Times New Roman"/>
              </w:rPr>
              <w:t xml:space="preserve">  Эстафетный бег. Прыжок в длину с разбега способом «согнув ноги».  Развитие скоростных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М: 5 -8,6 с;4 -9,6 с; 3-10,0 с; 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Д: 5- 9,6 с; 4 - 10, 6с.; 3 - 10,9 с.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бегать с низкого старта с максимальной скоростью (60 м), прыгать в длину с разбега.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33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16.05.16г.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14.05.16г.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20/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98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Бег на средние дистанции 2000 м -  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 и Д. Прыжок в длину с разбега.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ОРУ. Специальные беговые упражнения. </w:t>
            </w:r>
            <w:r w:rsidRPr="00044894">
              <w:rPr>
                <w:rFonts w:ascii="Times New Roman" w:hAnsi="Times New Roman"/>
                <w:i/>
                <w:u w:val="single"/>
              </w:rPr>
              <w:t>Контрольный норматив:  бег (2000 м – М и Д.).</w:t>
            </w:r>
            <w:r w:rsidRPr="00044894">
              <w:rPr>
                <w:rFonts w:ascii="Times New Roman" w:hAnsi="Times New Roman"/>
              </w:rPr>
              <w:t xml:space="preserve"> </w:t>
            </w:r>
            <w:r w:rsidRPr="00044894">
              <w:rPr>
                <w:rFonts w:ascii="Times New Roman" w:hAnsi="Times New Roman"/>
                <w:spacing w:val="-3"/>
                <w:shd w:val="clear" w:color="auto" w:fill="FFFFFF"/>
              </w:rPr>
              <w:t>Подготовка к комплексу сдачи нормативов ГТО.</w:t>
            </w:r>
            <w:r w:rsidRPr="00044894">
              <w:rPr>
                <w:rFonts w:ascii="Times New Roman" w:hAnsi="Times New Roman"/>
              </w:rPr>
              <w:t xml:space="preserve">  Спортивная игра «Лапта». Развитие выносливости.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М: 8,30-9,00-9,20 мин; 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Д: 7,30-8,30-9,00 мин.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бегать на дистанцию 2000 м, прыгать в длину с разбега.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33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20.05.16г.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14.05.16г.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21/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99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Легкая атлетика.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Зачет. Прыжок в длину с разбега. Бег на средние дистанции.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9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ОРУ. Специальные беговые упражнения. Бег (2000 м - м. и 1500 м - д.). Без учета времени. </w:t>
            </w:r>
            <w:r w:rsidRPr="00044894">
              <w:rPr>
                <w:rFonts w:ascii="Times New Roman" w:hAnsi="Times New Roman"/>
                <w:i/>
                <w:u w:val="single"/>
              </w:rPr>
              <w:t xml:space="preserve">Контрольный норматив: прыжок в длину с разбега способом «согнув ноги». </w:t>
            </w:r>
            <w:r w:rsidRPr="00044894">
              <w:rPr>
                <w:rFonts w:ascii="Times New Roman" w:hAnsi="Times New Roman"/>
                <w:spacing w:val="-3"/>
                <w:shd w:val="clear" w:color="auto" w:fill="FFFFFF"/>
              </w:rPr>
              <w:t>Подготовка к комплексу сдачи нормативов ГТО.</w:t>
            </w:r>
            <w:r w:rsidRPr="00044894">
              <w:rPr>
                <w:rFonts w:ascii="Times New Roman" w:hAnsi="Times New Roman"/>
              </w:rPr>
              <w:t xml:space="preserve">  Развитие выносливости.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М.: 420 – 390 – 370;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Д.: 340 – 320 – 300.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бегать на дистанцию 2000м – м  и 1500м – д, прыгать в длину с разбега.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33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20.05.16г.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17.05.16г.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22/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100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Мини – футбол.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Передачи мяча.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Стойка и передвижения игрока. Передачи мяча в парах, тройках на месте и в движении. Развитие координационных качеств. Правила игры в мини – футбол. Учебная игра 5х5. 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мини – футбол по упрощенным 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34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lang w:val="en-US"/>
              </w:rPr>
              <w:t>23</w:t>
            </w:r>
            <w:r w:rsidRPr="00044894">
              <w:rPr>
                <w:rFonts w:ascii="Times New Roman" w:hAnsi="Times New Roman"/>
              </w:rPr>
              <w:t>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21.05.16г.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23/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101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Мини – футбол.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Ведения мяча. 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Стойка и передвижения игрока.  Ведения мяча по прямой, с изменением направления, внешней и внутренней стороной стопы. Правила игры в мини – футбол. Развитие координационных качеств.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t>Текущий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hd w:val="clear" w:color="auto" w:fill="FFFFFF"/>
              <w:spacing w:after="0" w:line="288" w:lineRule="exact"/>
              <w:ind w:hanging="19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Уметь: играть в мини – футбол по упрощенным 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34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27.05.16г.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21.05.16г.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7203E" w:rsidRPr="00044894" w:rsidTr="00BA60DF">
        <w:tc>
          <w:tcPr>
            <w:tcW w:w="56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24/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102</w:t>
            </w:r>
          </w:p>
        </w:tc>
        <w:tc>
          <w:tcPr>
            <w:tcW w:w="212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44894">
              <w:rPr>
                <w:rFonts w:ascii="Times New Roman" w:hAnsi="Times New Roman"/>
                <w:b/>
              </w:rPr>
              <w:t>Мини – футбол.</w:t>
            </w:r>
          </w:p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Удары по мячу. </w:t>
            </w:r>
          </w:p>
        </w:tc>
        <w:tc>
          <w:tcPr>
            <w:tcW w:w="850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1 ч.</w:t>
            </w:r>
          </w:p>
        </w:tc>
        <w:tc>
          <w:tcPr>
            <w:tcW w:w="1843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Комплексный</w:t>
            </w:r>
          </w:p>
        </w:tc>
        <w:tc>
          <w:tcPr>
            <w:tcW w:w="4678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 xml:space="preserve">Стойка и передвижения игрока. Ведения мяча по прямой, с изменением направления, внешней и внутренней стороной стопы. Удары </w:t>
            </w:r>
            <w:r w:rsidRPr="00044894">
              <w:rPr>
                <w:rFonts w:ascii="Times New Roman" w:hAnsi="Times New Roman"/>
              </w:rPr>
              <w:lastRenderedPageBreak/>
              <w:t xml:space="preserve">по мячу с места, после передачи, после наката.  Удары по мячу в створ ворот. Правила игры в мини – футбол. </w:t>
            </w:r>
          </w:p>
        </w:tc>
        <w:tc>
          <w:tcPr>
            <w:tcW w:w="1417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spacing w:val="-3"/>
              </w:rPr>
              <w:lastRenderedPageBreak/>
              <w:t xml:space="preserve">Оценить технику ударов по </w:t>
            </w:r>
            <w:r w:rsidRPr="00044894">
              <w:rPr>
                <w:rFonts w:ascii="Times New Roman" w:hAnsi="Times New Roman"/>
                <w:spacing w:val="-3"/>
              </w:rPr>
              <w:lastRenderedPageBreak/>
              <w:t xml:space="preserve">мячу в створ ворот с 6м. </w:t>
            </w:r>
          </w:p>
        </w:tc>
        <w:tc>
          <w:tcPr>
            <w:tcW w:w="1985" w:type="dxa"/>
          </w:tcPr>
          <w:p w:rsidR="00F7203E" w:rsidRPr="00044894" w:rsidRDefault="00F7203E" w:rsidP="00BA60DF">
            <w:pPr>
              <w:spacing w:after="0" w:line="240" w:lineRule="auto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 xml:space="preserve">Уметь: играть в мини – футбол по упрощенным </w:t>
            </w:r>
            <w:r w:rsidRPr="00044894">
              <w:rPr>
                <w:rFonts w:ascii="Times New Roman" w:hAnsi="Times New Roman"/>
              </w:rPr>
              <w:lastRenderedPageBreak/>
              <w:t>правилам.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34 неделя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t>май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  <w:lang w:val="en-US"/>
              </w:rPr>
              <w:t>27</w:t>
            </w:r>
            <w:r w:rsidRPr="00044894">
              <w:rPr>
                <w:rFonts w:ascii="Times New Roman" w:hAnsi="Times New Roman"/>
              </w:rPr>
              <w:t>.05.16г.</w:t>
            </w:r>
          </w:p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4894">
              <w:rPr>
                <w:rFonts w:ascii="Times New Roman" w:hAnsi="Times New Roman"/>
              </w:rPr>
              <w:lastRenderedPageBreak/>
              <w:t>24.05.16г.</w:t>
            </w:r>
          </w:p>
        </w:tc>
        <w:tc>
          <w:tcPr>
            <w:tcW w:w="1134" w:type="dxa"/>
          </w:tcPr>
          <w:p w:rsidR="00F7203E" w:rsidRPr="00044894" w:rsidRDefault="00F7203E" w:rsidP="00BA60D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F7203E" w:rsidRDefault="00F7203E" w:rsidP="00F7203E">
      <w:pPr>
        <w:rPr>
          <w:sz w:val="36"/>
          <w:szCs w:val="36"/>
        </w:rPr>
      </w:pPr>
    </w:p>
    <w:p w:rsidR="00F7203E" w:rsidRDefault="00F7203E" w:rsidP="00F7203E">
      <w:pPr>
        <w:rPr>
          <w:sz w:val="36"/>
          <w:szCs w:val="36"/>
        </w:rPr>
      </w:pPr>
    </w:p>
    <w:p w:rsidR="00F7203E" w:rsidRDefault="00F7203E" w:rsidP="00F7203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Лист корректировки рабочей программы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098"/>
        <w:gridCol w:w="2463"/>
        <w:gridCol w:w="2468"/>
        <w:gridCol w:w="2464"/>
        <w:gridCol w:w="2465"/>
      </w:tblGrid>
      <w:tr w:rsidR="00F7203E" w:rsidTr="00BA60DF">
        <w:trPr>
          <w:trHeight w:val="615"/>
        </w:trPr>
        <w:tc>
          <w:tcPr>
            <w:tcW w:w="828" w:type="dxa"/>
            <w:vMerge w:val="restart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 </w:t>
            </w:r>
            <w:r w:rsidRPr="00DA11AC">
              <w:rPr>
                <w:rFonts w:eastAsia="Calibri"/>
                <w:sz w:val="32"/>
                <w:szCs w:val="32"/>
              </w:rPr>
              <w:t>Тема и дата</w:t>
            </w:r>
            <w:r>
              <w:rPr>
                <w:rFonts w:eastAsia="Calibri"/>
                <w:sz w:val="32"/>
                <w:szCs w:val="32"/>
              </w:rPr>
              <w:t xml:space="preserve"> пропущенных</w:t>
            </w:r>
            <w:r w:rsidRPr="00DA11AC">
              <w:rPr>
                <w:rFonts w:eastAsia="Calibri"/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</w:t>
            </w:r>
            <w:r w:rsidRPr="00DA11AC">
              <w:rPr>
                <w:rFonts w:eastAsia="Calibri"/>
                <w:sz w:val="32"/>
                <w:szCs w:val="32"/>
              </w:rPr>
              <w:t xml:space="preserve">Причина </w:t>
            </w:r>
            <w:r>
              <w:rPr>
                <w:rFonts w:eastAsia="Calibri"/>
                <w:sz w:val="32"/>
                <w:szCs w:val="32"/>
              </w:rPr>
              <w:t xml:space="preserve">       </w:t>
            </w:r>
            <w:r w:rsidRPr="00DA11AC">
              <w:rPr>
                <w:rFonts w:eastAsia="Calibri"/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Изменения</w:t>
            </w:r>
          </w:p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в </w:t>
            </w:r>
          </w:p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КТП, форма коррекции, дата</w:t>
            </w:r>
          </w:p>
        </w:tc>
      </w:tr>
      <w:tr w:rsidR="00F7203E" w:rsidTr="00BA60DF">
        <w:trPr>
          <w:trHeight w:val="840"/>
        </w:trPr>
        <w:tc>
          <w:tcPr>
            <w:tcW w:w="828" w:type="dxa"/>
            <w:vMerge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3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</w:tr>
      <w:tr w:rsidR="00F7203E" w:rsidTr="00BA60DF">
        <w:trPr>
          <w:trHeight w:val="473"/>
        </w:trPr>
        <w:tc>
          <w:tcPr>
            <w:tcW w:w="828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4098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3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5" w:type="dxa"/>
          </w:tcPr>
          <w:p w:rsidR="00F7203E" w:rsidRPr="00DA11AC" w:rsidRDefault="00F7203E" w:rsidP="00BA60DF">
            <w:pPr>
              <w:rPr>
                <w:rFonts w:eastAsia="Calibri"/>
                <w:sz w:val="32"/>
                <w:szCs w:val="32"/>
              </w:rPr>
            </w:pPr>
          </w:p>
        </w:tc>
      </w:tr>
      <w:tr w:rsidR="00F7203E" w:rsidTr="00BA60DF">
        <w:trPr>
          <w:trHeight w:val="717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rPr>
          <w:trHeight w:val="722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rPr>
          <w:trHeight w:val="700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rPr>
          <w:trHeight w:val="721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rPr>
          <w:trHeight w:val="699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rPr>
          <w:trHeight w:val="719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rPr>
          <w:trHeight w:val="697"/>
        </w:trPr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  <w:tr w:rsidR="00F7203E" w:rsidTr="00BA60DF">
        <w:tc>
          <w:tcPr>
            <w:tcW w:w="82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7203E" w:rsidRDefault="00F7203E" w:rsidP="00BA60DF">
            <w:pPr>
              <w:rPr>
                <w:rFonts w:eastAsia="Calibri"/>
                <w:sz w:val="36"/>
                <w:szCs w:val="36"/>
              </w:rPr>
            </w:pPr>
          </w:p>
        </w:tc>
      </w:tr>
    </w:tbl>
    <w:p w:rsidR="00F7203E" w:rsidRPr="00B520A2" w:rsidRDefault="00F7203E" w:rsidP="00F7203E">
      <w:pPr>
        <w:rPr>
          <w:sz w:val="36"/>
          <w:szCs w:val="36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014811" w:rsidRDefault="00014811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2858EF" w:rsidRDefault="002858EF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2858EF" w:rsidRDefault="002858EF" w:rsidP="00023EA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sectPr w:rsidR="002858EF" w:rsidSect="00345A67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24AFB06"/>
    <w:lvl w:ilvl="0">
      <w:numFmt w:val="bullet"/>
      <w:lvlText w:val="*"/>
      <w:lvlJc w:val="left"/>
    </w:lvl>
  </w:abstractNum>
  <w:abstractNum w:abstractNumId="1" w15:restartNumberingAfterBreak="0">
    <w:nsid w:val="7310011E"/>
    <w:multiLevelType w:val="hybridMultilevel"/>
    <w:tmpl w:val="D7B6D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A67"/>
    <w:rsid w:val="00014811"/>
    <w:rsid w:val="00023EA2"/>
    <w:rsid w:val="00030448"/>
    <w:rsid w:val="00035852"/>
    <w:rsid w:val="00044894"/>
    <w:rsid w:val="0006329E"/>
    <w:rsid w:val="0006722F"/>
    <w:rsid w:val="000968C5"/>
    <w:rsid w:val="000B3E12"/>
    <w:rsid w:val="000B69DC"/>
    <w:rsid w:val="000D37C6"/>
    <w:rsid w:val="000D3C49"/>
    <w:rsid w:val="0010162E"/>
    <w:rsid w:val="00114F45"/>
    <w:rsid w:val="00120B53"/>
    <w:rsid w:val="00191189"/>
    <w:rsid w:val="001940A4"/>
    <w:rsid w:val="001A5D12"/>
    <w:rsid w:val="001E0CFE"/>
    <w:rsid w:val="002022C7"/>
    <w:rsid w:val="00283FB0"/>
    <w:rsid w:val="002858EF"/>
    <w:rsid w:val="002E414C"/>
    <w:rsid w:val="002E53CB"/>
    <w:rsid w:val="002F25E8"/>
    <w:rsid w:val="00335371"/>
    <w:rsid w:val="0034548D"/>
    <w:rsid w:val="00345A67"/>
    <w:rsid w:val="00353DD3"/>
    <w:rsid w:val="003651C5"/>
    <w:rsid w:val="00384512"/>
    <w:rsid w:val="003871ED"/>
    <w:rsid w:val="004876E3"/>
    <w:rsid w:val="004B30CB"/>
    <w:rsid w:val="004E38C6"/>
    <w:rsid w:val="00505EBB"/>
    <w:rsid w:val="00514731"/>
    <w:rsid w:val="005564DD"/>
    <w:rsid w:val="005672FF"/>
    <w:rsid w:val="00567FB3"/>
    <w:rsid w:val="00572F3D"/>
    <w:rsid w:val="005F3E42"/>
    <w:rsid w:val="006708DC"/>
    <w:rsid w:val="006B7CC9"/>
    <w:rsid w:val="006D760C"/>
    <w:rsid w:val="006E6632"/>
    <w:rsid w:val="006E7214"/>
    <w:rsid w:val="006F234E"/>
    <w:rsid w:val="007A6348"/>
    <w:rsid w:val="007C7462"/>
    <w:rsid w:val="007F3029"/>
    <w:rsid w:val="008075D7"/>
    <w:rsid w:val="00807C56"/>
    <w:rsid w:val="00841A53"/>
    <w:rsid w:val="00885F0C"/>
    <w:rsid w:val="008B1B61"/>
    <w:rsid w:val="008D12EC"/>
    <w:rsid w:val="008E1014"/>
    <w:rsid w:val="008E6664"/>
    <w:rsid w:val="00910E1D"/>
    <w:rsid w:val="00940F1C"/>
    <w:rsid w:val="00987564"/>
    <w:rsid w:val="00A131C7"/>
    <w:rsid w:val="00A3451D"/>
    <w:rsid w:val="00A55FB9"/>
    <w:rsid w:val="00A62761"/>
    <w:rsid w:val="00A65615"/>
    <w:rsid w:val="00AB4AF3"/>
    <w:rsid w:val="00AD14F7"/>
    <w:rsid w:val="00AF4A6D"/>
    <w:rsid w:val="00B520A2"/>
    <w:rsid w:val="00B53719"/>
    <w:rsid w:val="00B63641"/>
    <w:rsid w:val="00B73FDB"/>
    <w:rsid w:val="00B911B9"/>
    <w:rsid w:val="00BA60DF"/>
    <w:rsid w:val="00BD2BDB"/>
    <w:rsid w:val="00BE206C"/>
    <w:rsid w:val="00C16B75"/>
    <w:rsid w:val="00CD46F1"/>
    <w:rsid w:val="00D22F92"/>
    <w:rsid w:val="00DA11AC"/>
    <w:rsid w:val="00DB510E"/>
    <w:rsid w:val="00DC16A7"/>
    <w:rsid w:val="00DC36C7"/>
    <w:rsid w:val="00DD7FA1"/>
    <w:rsid w:val="00DE64CE"/>
    <w:rsid w:val="00E23E15"/>
    <w:rsid w:val="00E47F81"/>
    <w:rsid w:val="00E53BB1"/>
    <w:rsid w:val="00E60B07"/>
    <w:rsid w:val="00E90B0A"/>
    <w:rsid w:val="00F33C14"/>
    <w:rsid w:val="00F36B34"/>
    <w:rsid w:val="00F63C2C"/>
    <w:rsid w:val="00F7203E"/>
    <w:rsid w:val="00F7784F"/>
    <w:rsid w:val="00F80299"/>
    <w:rsid w:val="00FB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728A5AB-E6B9-40E4-8E67-52859D861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A67"/>
    <w:pPr>
      <w:spacing w:after="200" w:line="276" w:lineRule="auto"/>
    </w:pPr>
    <w:rPr>
      <w:rFonts w:eastAsia="Times New Roman"/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58">
    <w:name w:val="Font Style58"/>
    <w:uiPriority w:val="99"/>
    <w:rsid w:val="001E0CFE"/>
    <w:rPr>
      <w:rFonts w:ascii="Times New Roman" w:hAnsi="Times New Roman"/>
      <w:sz w:val="20"/>
    </w:rPr>
  </w:style>
  <w:style w:type="character" w:customStyle="1" w:styleId="FontStyle61">
    <w:name w:val="Font Style61"/>
    <w:uiPriority w:val="99"/>
    <w:rsid w:val="001E0CFE"/>
    <w:rPr>
      <w:rFonts w:ascii="Times New Roman" w:hAnsi="Times New Roman"/>
      <w:i/>
      <w:sz w:val="20"/>
    </w:rPr>
  </w:style>
  <w:style w:type="paragraph" w:customStyle="1" w:styleId="Style29">
    <w:name w:val="Style29"/>
    <w:basedOn w:val="a"/>
    <w:uiPriority w:val="99"/>
    <w:rsid w:val="001E0CFE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table" w:styleId="a3">
    <w:name w:val="Table Grid"/>
    <w:basedOn w:val="a1"/>
    <w:uiPriority w:val="99"/>
    <w:rsid w:val="00F7203E"/>
    <w:pPr>
      <w:spacing w:after="0" w:line="240" w:lineRule="auto"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8964</Words>
  <Characters>51099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/>
  <LinksUpToDate>false</LinksUpToDate>
  <CharactersWithSpaces>59944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111</dc:creator>
  <cp:keywords/>
  <dc:description/>
  <cp:lastModifiedBy>reznurgalieva@mail.ru</cp:lastModifiedBy>
  <cp:revision>2</cp:revision>
  <cp:lastPrinted>2020-09-15T14:43:00Z</cp:lastPrinted>
  <dcterms:created xsi:type="dcterms:W3CDTF">2021-03-31T08:40:00Z</dcterms:created>
  <dcterms:modified xsi:type="dcterms:W3CDTF">2021-03-31T08:40:00Z</dcterms:modified>
</cp:coreProperties>
</file>